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341D" w14:textId="77777777" w:rsidR="007C5D10" w:rsidRPr="006B4280" w:rsidRDefault="007C5D10" w:rsidP="00BF3E12">
      <w:pPr>
        <w:rPr>
          <w:rFonts w:cs="Arial"/>
          <w:sz w:val="22"/>
          <w:szCs w:val="22"/>
        </w:rPr>
      </w:pPr>
    </w:p>
    <w:p w14:paraId="7E862B5A" w14:textId="77777777" w:rsidR="00FB47B4" w:rsidRPr="006B4280" w:rsidRDefault="00FB47B4" w:rsidP="00E27C1A">
      <w:pPr>
        <w:tabs>
          <w:tab w:val="left" w:pos="3497"/>
        </w:tabs>
        <w:rPr>
          <w:rFonts w:cs="Arial"/>
          <w:sz w:val="22"/>
          <w:szCs w:val="22"/>
        </w:rPr>
      </w:pPr>
    </w:p>
    <w:p w14:paraId="7C3A0E68" w14:textId="77777777" w:rsidR="00E27C1A" w:rsidRPr="006B4280" w:rsidRDefault="00E27C1A" w:rsidP="00E27C1A">
      <w:pPr>
        <w:tabs>
          <w:tab w:val="left" w:pos="3497"/>
        </w:tabs>
        <w:rPr>
          <w:rFonts w:cs="Arial"/>
          <w:sz w:val="22"/>
          <w:szCs w:val="22"/>
        </w:rPr>
      </w:pPr>
    </w:p>
    <w:p w14:paraId="5A47AF94" w14:textId="77777777" w:rsidR="00E27C1A" w:rsidRPr="006B4280" w:rsidRDefault="00E27C1A" w:rsidP="00E27C1A">
      <w:pPr>
        <w:tabs>
          <w:tab w:val="left" w:pos="3497"/>
        </w:tabs>
        <w:rPr>
          <w:rFonts w:cs="Arial"/>
          <w:sz w:val="22"/>
          <w:szCs w:val="22"/>
        </w:rPr>
      </w:pPr>
    </w:p>
    <w:p w14:paraId="0B27AE17" w14:textId="77777777" w:rsidR="00E27C1A" w:rsidRPr="006B4280" w:rsidRDefault="00E27C1A" w:rsidP="00E27C1A">
      <w:pPr>
        <w:tabs>
          <w:tab w:val="left" w:pos="3497"/>
        </w:tabs>
        <w:rPr>
          <w:rFonts w:cs="Arial"/>
          <w:sz w:val="22"/>
          <w:szCs w:val="22"/>
        </w:rPr>
      </w:pPr>
    </w:p>
    <w:p w14:paraId="0C4E5C5C" w14:textId="77777777" w:rsidR="00E27C1A" w:rsidRPr="006B4280" w:rsidRDefault="00E27C1A" w:rsidP="00E27C1A">
      <w:pPr>
        <w:tabs>
          <w:tab w:val="left" w:pos="3497"/>
        </w:tabs>
        <w:rPr>
          <w:rFonts w:cs="Arial"/>
          <w:sz w:val="22"/>
          <w:szCs w:val="22"/>
        </w:rPr>
      </w:pPr>
    </w:p>
    <w:p w14:paraId="3539EB25" w14:textId="77777777" w:rsidR="00E27C1A" w:rsidRPr="006B4280" w:rsidRDefault="00E27C1A" w:rsidP="00E27C1A">
      <w:pPr>
        <w:tabs>
          <w:tab w:val="left" w:pos="3497"/>
        </w:tabs>
        <w:rPr>
          <w:rFonts w:cs="Arial"/>
          <w:sz w:val="22"/>
          <w:szCs w:val="22"/>
        </w:rPr>
      </w:pPr>
    </w:p>
    <w:p w14:paraId="09FECD5A" w14:textId="77777777" w:rsidR="00E27C1A" w:rsidRPr="006B4280" w:rsidRDefault="00E27C1A" w:rsidP="00E27C1A">
      <w:pPr>
        <w:widowControl/>
        <w:overflowPunct/>
        <w:spacing w:line="240" w:lineRule="auto"/>
        <w:jc w:val="center"/>
        <w:textAlignment w:val="auto"/>
        <w:rPr>
          <w:rFonts w:eastAsia="Times New Roman" w:cs="Arial"/>
          <w:sz w:val="58"/>
          <w:szCs w:val="58"/>
          <w:lang w:val="en-SG" w:eastAsia="en-SG"/>
        </w:rPr>
      </w:pPr>
      <w:r w:rsidRPr="006B4280">
        <w:rPr>
          <w:rFonts w:eastAsia="Times New Roman" w:cs="Arial"/>
          <w:sz w:val="58"/>
          <w:szCs w:val="58"/>
          <w:lang w:val="en-SG" w:eastAsia="en-SG"/>
        </w:rPr>
        <w:t>Ozone Depleting Substances Record Book</w:t>
      </w:r>
    </w:p>
    <w:p w14:paraId="0F18A02F" w14:textId="77777777" w:rsidR="002D64FC" w:rsidRPr="006B4280" w:rsidRDefault="002D64FC" w:rsidP="00E27C1A">
      <w:pPr>
        <w:widowControl/>
        <w:overflowPunct/>
        <w:spacing w:line="240" w:lineRule="auto"/>
        <w:jc w:val="center"/>
        <w:textAlignment w:val="auto"/>
        <w:rPr>
          <w:rFonts w:eastAsia="Times New Roman" w:cs="Arial"/>
          <w:sz w:val="36"/>
          <w:szCs w:val="36"/>
          <w:lang w:val="en-SG" w:eastAsia="en-SG"/>
        </w:rPr>
      </w:pPr>
    </w:p>
    <w:p w14:paraId="3EC5DE2D" w14:textId="77777777" w:rsidR="00E27C1A" w:rsidRPr="006B4280" w:rsidRDefault="00E27C1A" w:rsidP="00E27C1A">
      <w:pPr>
        <w:widowControl/>
        <w:overflowPunct/>
        <w:spacing w:line="240" w:lineRule="auto"/>
        <w:jc w:val="center"/>
        <w:textAlignment w:val="auto"/>
        <w:rPr>
          <w:rFonts w:eastAsia="Times New Roman" w:cs="Arial"/>
          <w:sz w:val="36"/>
          <w:szCs w:val="36"/>
          <w:lang w:val="en-SG" w:eastAsia="en-SG"/>
        </w:rPr>
      </w:pPr>
      <w:proofErr w:type="spellStart"/>
      <w:r w:rsidRPr="006B4280">
        <w:rPr>
          <w:rFonts w:eastAsia="Times New Roman" w:cs="Arial"/>
          <w:sz w:val="36"/>
          <w:szCs w:val="36"/>
          <w:lang w:val="en-SG" w:eastAsia="en-SG"/>
        </w:rPr>
        <w:t>Marpol</w:t>
      </w:r>
      <w:proofErr w:type="spellEnd"/>
      <w:r w:rsidRPr="006B4280">
        <w:rPr>
          <w:rFonts w:eastAsia="Times New Roman" w:cs="Arial"/>
          <w:sz w:val="36"/>
          <w:szCs w:val="36"/>
          <w:lang w:val="en-SG" w:eastAsia="en-SG"/>
        </w:rPr>
        <w:t xml:space="preserve"> Annex VI Regulation 12</w:t>
      </w:r>
    </w:p>
    <w:p w14:paraId="47E9398A" w14:textId="77777777" w:rsidR="00E27C1A" w:rsidRPr="006B4280" w:rsidRDefault="00E27C1A" w:rsidP="00E27C1A">
      <w:pPr>
        <w:widowControl/>
        <w:overflowPunct/>
        <w:spacing w:line="240" w:lineRule="auto"/>
        <w:jc w:val="center"/>
        <w:textAlignment w:val="auto"/>
        <w:rPr>
          <w:rFonts w:eastAsia="Times New Roman" w:cs="Arial"/>
          <w:sz w:val="36"/>
          <w:szCs w:val="36"/>
          <w:lang w:val="en-SG" w:eastAsia="en-SG"/>
        </w:rPr>
      </w:pPr>
    </w:p>
    <w:p w14:paraId="59515120" w14:textId="77777777" w:rsidR="00E27C1A" w:rsidRDefault="00E27C1A" w:rsidP="00E27C1A">
      <w:pPr>
        <w:widowControl/>
        <w:overflowPunct/>
        <w:spacing w:line="240" w:lineRule="auto"/>
        <w:jc w:val="center"/>
        <w:textAlignment w:val="auto"/>
        <w:rPr>
          <w:rFonts w:eastAsia="Times New Roman" w:cs="Arial"/>
          <w:sz w:val="36"/>
          <w:szCs w:val="36"/>
          <w:lang w:val="en-SG" w:eastAsia="en-SG"/>
        </w:rPr>
      </w:pPr>
    </w:p>
    <w:p w14:paraId="1FA22B58" w14:textId="77777777" w:rsidR="00D67EA2" w:rsidRDefault="00D67EA2" w:rsidP="00E27C1A">
      <w:pPr>
        <w:widowControl/>
        <w:overflowPunct/>
        <w:spacing w:line="240" w:lineRule="auto"/>
        <w:jc w:val="center"/>
        <w:textAlignment w:val="auto"/>
        <w:rPr>
          <w:rFonts w:eastAsia="Times New Roman" w:cs="Arial"/>
          <w:sz w:val="36"/>
          <w:szCs w:val="36"/>
          <w:lang w:val="en-SG" w:eastAsia="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5812"/>
      </w:tblGrid>
      <w:tr w:rsidR="00D67EA2" w14:paraId="25D1933F" w14:textId="77777777" w:rsidTr="00D67EA2">
        <w:tc>
          <w:tcPr>
            <w:tcW w:w="6629" w:type="dxa"/>
          </w:tcPr>
          <w:p w14:paraId="2B6585F8" w14:textId="77777777" w:rsidR="00D67EA2" w:rsidRDefault="00D67EA2" w:rsidP="00D67EA2">
            <w:pPr>
              <w:widowControl/>
              <w:overflowPunct/>
              <w:spacing w:line="240" w:lineRule="auto"/>
              <w:jc w:val="right"/>
              <w:textAlignment w:val="auto"/>
              <w:rPr>
                <w:rFonts w:eastAsia="Times New Roman" w:cs="Arial"/>
                <w:sz w:val="36"/>
                <w:szCs w:val="36"/>
                <w:lang w:val="en-SG" w:eastAsia="en-SG"/>
              </w:rPr>
            </w:pPr>
            <w:r w:rsidRPr="006B4280">
              <w:rPr>
                <w:rFonts w:eastAsia="Times New Roman" w:cs="Arial"/>
                <w:sz w:val="36"/>
                <w:szCs w:val="36"/>
                <w:lang w:val="en-SG" w:eastAsia="en-SG"/>
              </w:rPr>
              <w:t>Vessels Name:</w:t>
            </w:r>
          </w:p>
        </w:tc>
        <w:tc>
          <w:tcPr>
            <w:tcW w:w="5812" w:type="dxa"/>
            <w:tcBorders>
              <w:bottom w:val="dashSmallGap" w:sz="4" w:space="0" w:color="auto"/>
            </w:tcBorders>
          </w:tcPr>
          <w:p w14:paraId="70D13B01" w14:textId="77777777" w:rsidR="00D67EA2" w:rsidRDefault="00D67EA2" w:rsidP="00D67EA2">
            <w:pPr>
              <w:widowControl/>
              <w:overflowPunct/>
              <w:spacing w:line="240" w:lineRule="auto"/>
              <w:textAlignment w:val="auto"/>
              <w:rPr>
                <w:rFonts w:eastAsia="Times New Roman" w:cs="Arial"/>
                <w:sz w:val="36"/>
                <w:szCs w:val="36"/>
                <w:lang w:val="en-SG" w:eastAsia="en-SG"/>
              </w:rPr>
            </w:pPr>
          </w:p>
        </w:tc>
      </w:tr>
      <w:tr w:rsidR="00D67EA2" w14:paraId="7C63B94B" w14:textId="77777777" w:rsidTr="00D67EA2">
        <w:tc>
          <w:tcPr>
            <w:tcW w:w="6629" w:type="dxa"/>
          </w:tcPr>
          <w:p w14:paraId="740A915B" w14:textId="77777777" w:rsidR="00D67EA2" w:rsidRDefault="00D67EA2" w:rsidP="00D67EA2">
            <w:pPr>
              <w:widowControl/>
              <w:overflowPunct/>
              <w:spacing w:line="240" w:lineRule="auto"/>
              <w:jc w:val="right"/>
              <w:textAlignment w:val="auto"/>
              <w:rPr>
                <w:rFonts w:eastAsia="Times New Roman" w:cs="Arial"/>
                <w:sz w:val="36"/>
                <w:szCs w:val="36"/>
                <w:lang w:val="en-SG" w:eastAsia="en-SG"/>
              </w:rPr>
            </w:pPr>
            <w:r w:rsidRPr="006B4280">
              <w:rPr>
                <w:rFonts w:eastAsia="Times New Roman" w:cs="Arial"/>
                <w:sz w:val="36"/>
                <w:szCs w:val="36"/>
                <w:lang w:val="en-SG" w:eastAsia="en-SG"/>
              </w:rPr>
              <w:t>IMO No:</w:t>
            </w:r>
          </w:p>
        </w:tc>
        <w:tc>
          <w:tcPr>
            <w:tcW w:w="5812" w:type="dxa"/>
            <w:tcBorders>
              <w:top w:val="dashSmallGap" w:sz="4" w:space="0" w:color="auto"/>
              <w:bottom w:val="dashSmallGap" w:sz="4" w:space="0" w:color="auto"/>
            </w:tcBorders>
          </w:tcPr>
          <w:p w14:paraId="5477361C" w14:textId="77777777" w:rsidR="00D67EA2" w:rsidRDefault="00D67EA2" w:rsidP="00D67EA2">
            <w:pPr>
              <w:widowControl/>
              <w:overflowPunct/>
              <w:spacing w:line="240" w:lineRule="auto"/>
              <w:textAlignment w:val="auto"/>
              <w:rPr>
                <w:rFonts w:eastAsia="Times New Roman" w:cs="Arial"/>
                <w:sz w:val="36"/>
                <w:szCs w:val="36"/>
                <w:lang w:val="en-SG" w:eastAsia="en-SG"/>
              </w:rPr>
            </w:pPr>
          </w:p>
        </w:tc>
      </w:tr>
    </w:tbl>
    <w:p w14:paraId="18C86C62" w14:textId="77777777" w:rsidR="00D67EA2" w:rsidRDefault="00D67EA2" w:rsidP="00E27C1A">
      <w:pPr>
        <w:widowControl/>
        <w:overflowPunct/>
        <w:spacing w:line="240" w:lineRule="auto"/>
        <w:jc w:val="center"/>
        <w:textAlignment w:val="auto"/>
        <w:rPr>
          <w:rFonts w:eastAsia="Times New Roman" w:cs="Arial"/>
          <w:sz w:val="36"/>
          <w:szCs w:val="36"/>
          <w:lang w:val="en-SG" w:eastAsia="en-SG"/>
        </w:rPr>
      </w:pPr>
    </w:p>
    <w:p w14:paraId="5BF2A213" w14:textId="77777777" w:rsidR="00D67EA2" w:rsidRDefault="00322045" w:rsidP="00E27C1A">
      <w:pPr>
        <w:widowControl/>
        <w:overflowPunct/>
        <w:spacing w:line="240" w:lineRule="auto"/>
        <w:jc w:val="center"/>
        <w:textAlignment w:val="auto"/>
        <w:rPr>
          <w:rFonts w:eastAsia="Times New Roman" w:cs="Arial"/>
          <w:sz w:val="36"/>
          <w:szCs w:val="36"/>
          <w:lang w:val="en-SG" w:eastAsia="en-SG"/>
        </w:rPr>
      </w:pPr>
      <w:r>
        <w:rPr>
          <w:rFonts w:eastAsia="Times New Roman" w:cs="Arial"/>
          <w:sz w:val="36"/>
          <w:szCs w:val="36"/>
          <w:lang w:val="en-SG" w:eastAsia="en-SG"/>
        </w:rPr>
        <w:t>(Only applicable to IVS Kanda, IVS Kawana and IVS Kingbird)</w:t>
      </w:r>
    </w:p>
    <w:p w14:paraId="06408EC5" w14:textId="77777777" w:rsidR="00E27C1A" w:rsidRPr="006B4280" w:rsidRDefault="00E27C1A" w:rsidP="00E27C1A">
      <w:pPr>
        <w:tabs>
          <w:tab w:val="left" w:pos="3497"/>
        </w:tabs>
        <w:rPr>
          <w:rFonts w:cs="Arial"/>
          <w:sz w:val="22"/>
          <w:szCs w:val="22"/>
        </w:rPr>
      </w:pPr>
    </w:p>
    <w:p w14:paraId="75B1C333" w14:textId="77777777" w:rsidR="00E27C1A" w:rsidRDefault="00D67EA2" w:rsidP="00E27C1A">
      <w:pPr>
        <w:tabs>
          <w:tab w:val="left" w:pos="3497"/>
        </w:tabs>
        <w:rPr>
          <w:rFonts w:cs="Arial"/>
          <w:sz w:val="22"/>
          <w:szCs w:val="22"/>
        </w:rPr>
      </w:pPr>
      <w:r>
        <w:rPr>
          <w:rFonts w:cs="Arial"/>
          <w:sz w:val="22"/>
          <w:szCs w:val="22"/>
        </w:rPr>
        <w:br w:type="page"/>
      </w:r>
    </w:p>
    <w:p w14:paraId="3F9A7F1A" w14:textId="77777777" w:rsidR="00037989" w:rsidRDefault="00037989" w:rsidP="00E27C1A">
      <w:pPr>
        <w:tabs>
          <w:tab w:val="left" w:pos="3497"/>
        </w:tabs>
        <w:rPr>
          <w:rFonts w:cs="Arial"/>
          <w:sz w:val="22"/>
          <w:szCs w:val="22"/>
        </w:rPr>
      </w:pPr>
    </w:p>
    <w:p w14:paraId="250AE0CA" w14:textId="77777777" w:rsidR="00E27C1A" w:rsidRPr="006B4280" w:rsidRDefault="00B109DC" w:rsidP="00E27C1A">
      <w:pPr>
        <w:tabs>
          <w:tab w:val="left" w:pos="3497"/>
        </w:tabs>
        <w:rPr>
          <w:rFonts w:cs="Arial"/>
          <w:sz w:val="22"/>
          <w:szCs w:val="22"/>
        </w:rPr>
      </w:pPr>
      <w:r>
        <w:rPr>
          <w:rFonts w:cs="Arial"/>
          <w:sz w:val="22"/>
          <w:szCs w:val="22"/>
        </w:rPr>
        <w:t xml:space="preserve">List all </w:t>
      </w:r>
      <w:r w:rsidR="00E27C1A" w:rsidRPr="006B4280">
        <w:rPr>
          <w:rFonts w:cs="Arial"/>
          <w:sz w:val="22"/>
          <w:szCs w:val="22"/>
        </w:rPr>
        <w:t>O</w:t>
      </w:r>
      <w:r w:rsidR="00DF3996">
        <w:rPr>
          <w:rFonts w:cs="Arial"/>
          <w:sz w:val="22"/>
          <w:szCs w:val="22"/>
        </w:rPr>
        <w:t xml:space="preserve">zone Depleting Substance (ODS) on board </w:t>
      </w:r>
      <w:r>
        <w:rPr>
          <w:rFonts w:cs="Arial"/>
          <w:sz w:val="22"/>
          <w:szCs w:val="22"/>
        </w:rPr>
        <w:t xml:space="preserve">in this </w:t>
      </w:r>
      <w:r w:rsidR="00524BE7">
        <w:rPr>
          <w:rFonts w:cs="Arial"/>
          <w:sz w:val="22"/>
          <w:szCs w:val="22"/>
        </w:rPr>
        <w:t>section:</w:t>
      </w:r>
    </w:p>
    <w:p w14:paraId="2D5E5EC8" w14:textId="77777777" w:rsidR="00AD0FFA" w:rsidRDefault="00AD0FFA" w:rsidP="00E27C1A">
      <w:pPr>
        <w:tabs>
          <w:tab w:val="left" w:pos="3497"/>
        </w:tabs>
        <w:rPr>
          <w:rFonts w:cs="Arial"/>
          <w:sz w:val="22"/>
          <w:szCs w:val="22"/>
        </w:rPr>
      </w:pPr>
    </w:p>
    <w:p w14:paraId="1866D761" w14:textId="1621A4D8" w:rsidR="00E27C1A" w:rsidRPr="00524BE7" w:rsidRDefault="00E27C1A" w:rsidP="00524BE7">
      <w:pPr>
        <w:pBdr>
          <w:bottom w:val="single" w:sz="4" w:space="1" w:color="auto"/>
        </w:pBdr>
        <w:tabs>
          <w:tab w:val="left" w:pos="3497"/>
        </w:tabs>
        <w:rPr>
          <w:rFonts w:cs="Arial"/>
          <w:sz w:val="22"/>
          <w:szCs w:val="22"/>
          <w:u w:val="single"/>
        </w:rPr>
      </w:pPr>
    </w:p>
    <w:p w14:paraId="3C616AF9" w14:textId="77777777" w:rsidR="00524BE7" w:rsidRPr="00524BE7" w:rsidRDefault="00524BE7" w:rsidP="00524BE7">
      <w:pPr>
        <w:tabs>
          <w:tab w:val="left" w:pos="3497"/>
        </w:tabs>
        <w:rPr>
          <w:rFonts w:cs="Arial"/>
          <w:sz w:val="22"/>
          <w:szCs w:val="22"/>
          <w:u w:val="single"/>
        </w:rPr>
      </w:pPr>
    </w:p>
    <w:p w14:paraId="005197EB" w14:textId="77777777" w:rsidR="00524BE7" w:rsidRPr="00524BE7" w:rsidRDefault="00524BE7" w:rsidP="00524BE7">
      <w:pPr>
        <w:pBdr>
          <w:bottom w:val="single" w:sz="4" w:space="1" w:color="auto"/>
        </w:pBdr>
        <w:tabs>
          <w:tab w:val="left" w:pos="3497"/>
        </w:tabs>
        <w:rPr>
          <w:rFonts w:cs="Arial"/>
          <w:sz w:val="22"/>
          <w:szCs w:val="22"/>
          <w:u w:val="single"/>
        </w:rPr>
      </w:pPr>
    </w:p>
    <w:p w14:paraId="553DD475" w14:textId="77777777" w:rsidR="00524BE7" w:rsidRPr="00524BE7" w:rsidRDefault="00524BE7" w:rsidP="00524BE7">
      <w:pPr>
        <w:tabs>
          <w:tab w:val="left" w:pos="3497"/>
        </w:tabs>
        <w:rPr>
          <w:rFonts w:cs="Arial"/>
          <w:sz w:val="22"/>
          <w:szCs w:val="22"/>
          <w:u w:val="single"/>
        </w:rPr>
      </w:pPr>
    </w:p>
    <w:p w14:paraId="400C6E4A" w14:textId="77777777" w:rsidR="00524BE7" w:rsidRPr="00524BE7" w:rsidRDefault="00524BE7" w:rsidP="00524BE7">
      <w:pPr>
        <w:pBdr>
          <w:bottom w:val="single" w:sz="4" w:space="1" w:color="auto"/>
        </w:pBdr>
        <w:tabs>
          <w:tab w:val="left" w:pos="3497"/>
        </w:tabs>
        <w:rPr>
          <w:rFonts w:cs="Arial"/>
          <w:sz w:val="22"/>
          <w:szCs w:val="22"/>
          <w:u w:val="single"/>
        </w:rPr>
      </w:pPr>
    </w:p>
    <w:p w14:paraId="37EFD052" w14:textId="77777777" w:rsidR="00524BE7" w:rsidRPr="00524BE7" w:rsidRDefault="00524BE7" w:rsidP="00524BE7">
      <w:pPr>
        <w:tabs>
          <w:tab w:val="left" w:pos="3497"/>
        </w:tabs>
        <w:rPr>
          <w:rFonts w:cs="Arial"/>
          <w:sz w:val="22"/>
          <w:szCs w:val="22"/>
          <w:u w:val="single"/>
        </w:rPr>
      </w:pPr>
    </w:p>
    <w:p w14:paraId="06179F8D" w14:textId="77777777" w:rsidR="00E27C1A" w:rsidRPr="006B4280" w:rsidRDefault="00E27C1A" w:rsidP="00524BE7">
      <w:pPr>
        <w:pBdr>
          <w:bottom w:val="single" w:sz="4" w:space="1" w:color="auto"/>
        </w:pBdr>
        <w:tabs>
          <w:tab w:val="left" w:pos="3497"/>
        </w:tabs>
        <w:rPr>
          <w:rFonts w:cs="Arial"/>
          <w:sz w:val="22"/>
          <w:szCs w:val="22"/>
        </w:rPr>
      </w:pPr>
    </w:p>
    <w:p w14:paraId="53509BD2" w14:textId="77777777" w:rsidR="00524BE7" w:rsidRDefault="00524BE7" w:rsidP="002E413A">
      <w:pPr>
        <w:tabs>
          <w:tab w:val="left" w:pos="3497"/>
        </w:tabs>
        <w:rPr>
          <w:rFonts w:cs="Arial"/>
          <w:b/>
          <w:sz w:val="22"/>
          <w:szCs w:val="22"/>
        </w:rPr>
      </w:pPr>
    </w:p>
    <w:p w14:paraId="56769896" w14:textId="77777777" w:rsidR="00524BE7" w:rsidRDefault="00524BE7" w:rsidP="002E413A">
      <w:pPr>
        <w:tabs>
          <w:tab w:val="left" w:pos="3497"/>
        </w:tabs>
        <w:rPr>
          <w:rFonts w:cs="Arial"/>
          <w:b/>
          <w:sz w:val="22"/>
          <w:szCs w:val="22"/>
        </w:rPr>
      </w:pPr>
    </w:p>
    <w:p w14:paraId="1EC88F68" w14:textId="77777777" w:rsidR="00524BE7" w:rsidRDefault="00524BE7" w:rsidP="002E413A">
      <w:pPr>
        <w:tabs>
          <w:tab w:val="left" w:pos="3497"/>
        </w:tabs>
        <w:rPr>
          <w:rFonts w:cs="Arial"/>
          <w:b/>
          <w:sz w:val="22"/>
          <w:szCs w:val="22"/>
        </w:rPr>
      </w:pPr>
    </w:p>
    <w:p w14:paraId="0F324540" w14:textId="77777777" w:rsidR="002E413A" w:rsidRPr="002E413A" w:rsidRDefault="002E413A" w:rsidP="002E413A">
      <w:pPr>
        <w:tabs>
          <w:tab w:val="left" w:pos="3497"/>
        </w:tabs>
        <w:rPr>
          <w:rFonts w:cs="Arial"/>
          <w:b/>
          <w:sz w:val="22"/>
          <w:szCs w:val="22"/>
        </w:rPr>
      </w:pPr>
      <w:r w:rsidRPr="002E413A">
        <w:rPr>
          <w:rFonts w:cs="Arial"/>
          <w:b/>
          <w:sz w:val="22"/>
          <w:szCs w:val="22"/>
        </w:rPr>
        <w:t>Entries in the Ozone Depleting Substances Record Book shall be recorded in terms of mass (kg) of substance and shall be completed without delay on each occasion, in respect of the following:</w:t>
      </w:r>
    </w:p>
    <w:p w14:paraId="16977222" w14:textId="77777777" w:rsidR="002E413A" w:rsidRPr="002E413A" w:rsidRDefault="002E413A" w:rsidP="002E413A">
      <w:pPr>
        <w:tabs>
          <w:tab w:val="left" w:pos="3497"/>
        </w:tabs>
        <w:rPr>
          <w:rFonts w:cs="Arial"/>
          <w:sz w:val="22"/>
          <w:szCs w:val="22"/>
        </w:rPr>
      </w:pPr>
    </w:p>
    <w:p w14:paraId="4B023993" w14:textId="77777777" w:rsidR="002E413A" w:rsidRPr="00037989" w:rsidRDefault="002E413A" w:rsidP="00037989">
      <w:pPr>
        <w:pStyle w:val="ListParagraph"/>
        <w:numPr>
          <w:ilvl w:val="0"/>
          <w:numId w:val="35"/>
        </w:numPr>
        <w:tabs>
          <w:tab w:val="left" w:pos="3497"/>
        </w:tabs>
        <w:rPr>
          <w:rFonts w:cs="Arial"/>
          <w:sz w:val="22"/>
          <w:szCs w:val="22"/>
        </w:rPr>
      </w:pPr>
      <w:r w:rsidRPr="00037989">
        <w:rPr>
          <w:rFonts w:cs="Arial"/>
          <w:sz w:val="22"/>
          <w:szCs w:val="22"/>
        </w:rPr>
        <w:t xml:space="preserve">recharge, full or partial, of equipment containing ozone depleting </w:t>
      </w:r>
      <w:proofErr w:type="gramStart"/>
      <w:r w:rsidRPr="00037989">
        <w:rPr>
          <w:rFonts w:cs="Arial"/>
          <w:sz w:val="22"/>
          <w:szCs w:val="22"/>
        </w:rPr>
        <w:t>substances;</w:t>
      </w:r>
      <w:proofErr w:type="gramEnd"/>
    </w:p>
    <w:p w14:paraId="2F679139" w14:textId="77777777" w:rsidR="002E413A" w:rsidRPr="002E413A" w:rsidRDefault="002E413A" w:rsidP="002E413A">
      <w:pPr>
        <w:tabs>
          <w:tab w:val="left" w:pos="3497"/>
        </w:tabs>
        <w:rPr>
          <w:rFonts w:cs="Arial"/>
          <w:sz w:val="22"/>
          <w:szCs w:val="22"/>
        </w:rPr>
      </w:pPr>
    </w:p>
    <w:p w14:paraId="333B02DC" w14:textId="77777777" w:rsidR="002E413A" w:rsidRPr="00037989" w:rsidRDefault="002E413A" w:rsidP="00037989">
      <w:pPr>
        <w:pStyle w:val="ListParagraph"/>
        <w:numPr>
          <w:ilvl w:val="0"/>
          <w:numId w:val="35"/>
        </w:numPr>
        <w:tabs>
          <w:tab w:val="left" w:pos="3497"/>
        </w:tabs>
        <w:rPr>
          <w:rFonts w:cs="Arial"/>
          <w:sz w:val="22"/>
          <w:szCs w:val="22"/>
        </w:rPr>
      </w:pPr>
      <w:r w:rsidRPr="00037989">
        <w:rPr>
          <w:rFonts w:cs="Arial"/>
          <w:sz w:val="22"/>
          <w:szCs w:val="22"/>
        </w:rPr>
        <w:t xml:space="preserve">repair or maintenance of equipment containing ozone depleting </w:t>
      </w:r>
      <w:proofErr w:type="gramStart"/>
      <w:r w:rsidRPr="00037989">
        <w:rPr>
          <w:rFonts w:cs="Arial"/>
          <w:sz w:val="22"/>
          <w:szCs w:val="22"/>
        </w:rPr>
        <w:t>substances;</w:t>
      </w:r>
      <w:proofErr w:type="gramEnd"/>
    </w:p>
    <w:p w14:paraId="79E992E0" w14:textId="77777777" w:rsidR="002E413A" w:rsidRPr="002E413A" w:rsidRDefault="002E413A" w:rsidP="002E413A">
      <w:pPr>
        <w:tabs>
          <w:tab w:val="left" w:pos="3497"/>
        </w:tabs>
        <w:rPr>
          <w:rFonts w:cs="Arial"/>
          <w:sz w:val="22"/>
          <w:szCs w:val="22"/>
        </w:rPr>
      </w:pPr>
    </w:p>
    <w:p w14:paraId="10B49D3B" w14:textId="77777777" w:rsidR="002E413A" w:rsidRPr="00037989" w:rsidRDefault="002E413A" w:rsidP="00037989">
      <w:pPr>
        <w:pStyle w:val="ListParagraph"/>
        <w:numPr>
          <w:ilvl w:val="0"/>
          <w:numId w:val="35"/>
        </w:numPr>
        <w:tabs>
          <w:tab w:val="left" w:pos="3497"/>
        </w:tabs>
        <w:rPr>
          <w:rFonts w:cs="Arial"/>
          <w:sz w:val="22"/>
          <w:szCs w:val="22"/>
        </w:rPr>
      </w:pPr>
      <w:r w:rsidRPr="00037989">
        <w:rPr>
          <w:rFonts w:cs="Arial"/>
          <w:sz w:val="22"/>
          <w:szCs w:val="22"/>
        </w:rPr>
        <w:t>discharge of ozone depleting substances to the atmosphere:</w:t>
      </w:r>
    </w:p>
    <w:p w14:paraId="7C008BAA" w14:textId="77777777" w:rsidR="002E413A" w:rsidRPr="002E413A" w:rsidRDefault="002E413A" w:rsidP="002E413A">
      <w:pPr>
        <w:tabs>
          <w:tab w:val="left" w:pos="3497"/>
        </w:tabs>
        <w:rPr>
          <w:rFonts w:cs="Arial"/>
          <w:sz w:val="22"/>
          <w:szCs w:val="22"/>
        </w:rPr>
      </w:pPr>
    </w:p>
    <w:p w14:paraId="3BFAF18B" w14:textId="77777777" w:rsidR="002E413A" w:rsidRPr="00037989" w:rsidRDefault="002E413A" w:rsidP="00037989">
      <w:pPr>
        <w:pStyle w:val="ListParagraph"/>
        <w:numPr>
          <w:ilvl w:val="1"/>
          <w:numId w:val="35"/>
        </w:numPr>
        <w:tabs>
          <w:tab w:val="left" w:pos="3497"/>
        </w:tabs>
        <w:rPr>
          <w:rFonts w:cs="Arial"/>
          <w:sz w:val="22"/>
          <w:szCs w:val="22"/>
        </w:rPr>
      </w:pPr>
      <w:r w:rsidRPr="00037989">
        <w:rPr>
          <w:rFonts w:cs="Arial"/>
          <w:sz w:val="22"/>
          <w:szCs w:val="22"/>
        </w:rPr>
        <w:t>deliberate; and</w:t>
      </w:r>
    </w:p>
    <w:p w14:paraId="251133D8" w14:textId="77777777" w:rsidR="002E413A" w:rsidRPr="002E413A" w:rsidRDefault="002E413A" w:rsidP="00037989">
      <w:pPr>
        <w:tabs>
          <w:tab w:val="left" w:pos="3497"/>
        </w:tabs>
        <w:ind w:left="360"/>
        <w:rPr>
          <w:rFonts w:cs="Arial"/>
          <w:sz w:val="22"/>
          <w:szCs w:val="22"/>
        </w:rPr>
      </w:pPr>
    </w:p>
    <w:p w14:paraId="1FFEB0D9" w14:textId="77777777" w:rsidR="002E413A" w:rsidRPr="00037989" w:rsidRDefault="002E413A" w:rsidP="00037989">
      <w:pPr>
        <w:pStyle w:val="ListParagraph"/>
        <w:numPr>
          <w:ilvl w:val="1"/>
          <w:numId w:val="35"/>
        </w:numPr>
        <w:tabs>
          <w:tab w:val="left" w:pos="3497"/>
        </w:tabs>
        <w:rPr>
          <w:rFonts w:cs="Arial"/>
          <w:sz w:val="22"/>
          <w:szCs w:val="22"/>
        </w:rPr>
      </w:pPr>
      <w:r w:rsidRPr="00037989">
        <w:rPr>
          <w:rFonts w:cs="Arial"/>
          <w:sz w:val="22"/>
          <w:szCs w:val="22"/>
        </w:rPr>
        <w:t>non-</w:t>
      </w:r>
      <w:proofErr w:type="gramStart"/>
      <w:r w:rsidRPr="00037989">
        <w:rPr>
          <w:rFonts w:cs="Arial"/>
          <w:sz w:val="22"/>
          <w:szCs w:val="22"/>
        </w:rPr>
        <w:t>deliberate;</w:t>
      </w:r>
      <w:proofErr w:type="gramEnd"/>
    </w:p>
    <w:p w14:paraId="08D34456" w14:textId="77777777" w:rsidR="002E413A" w:rsidRPr="002E413A" w:rsidRDefault="002E413A" w:rsidP="002E413A">
      <w:pPr>
        <w:tabs>
          <w:tab w:val="left" w:pos="3497"/>
        </w:tabs>
        <w:rPr>
          <w:rFonts w:cs="Arial"/>
          <w:sz w:val="22"/>
          <w:szCs w:val="22"/>
        </w:rPr>
      </w:pPr>
    </w:p>
    <w:p w14:paraId="2BF14001" w14:textId="77777777" w:rsidR="002E413A" w:rsidRPr="00037989" w:rsidRDefault="002E413A" w:rsidP="00037989">
      <w:pPr>
        <w:pStyle w:val="ListParagraph"/>
        <w:numPr>
          <w:ilvl w:val="0"/>
          <w:numId w:val="35"/>
        </w:numPr>
        <w:tabs>
          <w:tab w:val="left" w:pos="3497"/>
        </w:tabs>
        <w:rPr>
          <w:rFonts w:cs="Arial"/>
          <w:sz w:val="22"/>
          <w:szCs w:val="22"/>
        </w:rPr>
      </w:pPr>
      <w:r w:rsidRPr="00037989">
        <w:rPr>
          <w:rFonts w:cs="Arial"/>
          <w:sz w:val="22"/>
          <w:szCs w:val="22"/>
        </w:rPr>
        <w:t>discharge of ozone depleting substances to land-based reception facilities; and</w:t>
      </w:r>
    </w:p>
    <w:p w14:paraId="61313902" w14:textId="77777777" w:rsidR="002E413A" w:rsidRPr="002E413A" w:rsidRDefault="002E413A" w:rsidP="002E413A">
      <w:pPr>
        <w:tabs>
          <w:tab w:val="left" w:pos="3497"/>
        </w:tabs>
        <w:rPr>
          <w:rFonts w:cs="Arial"/>
          <w:sz w:val="22"/>
          <w:szCs w:val="22"/>
        </w:rPr>
      </w:pPr>
    </w:p>
    <w:p w14:paraId="3864E8FB" w14:textId="77777777" w:rsidR="00E27C1A" w:rsidRPr="00037989" w:rsidRDefault="002E413A" w:rsidP="00037989">
      <w:pPr>
        <w:pStyle w:val="ListParagraph"/>
        <w:numPr>
          <w:ilvl w:val="0"/>
          <w:numId w:val="35"/>
        </w:numPr>
        <w:tabs>
          <w:tab w:val="left" w:pos="3497"/>
        </w:tabs>
        <w:rPr>
          <w:rFonts w:cs="Arial"/>
          <w:sz w:val="22"/>
          <w:szCs w:val="22"/>
        </w:rPr>
      </w:pPr>
      <w:r w:rsidRPr="00037989">
        <w:rPr>
          <w:rFonts w:cs="Arial"/>
          <w:sz w:val="22"/>
          <w:szCs w:val="22"/>
        </w:rPr>
        <w:t xml:space="preserve"> supply of ozone depleting substances to the ship.</w:t>
      </w:r>
    </w:p>
    <w:p w14:paraId="124AA434" w14:textId="77777777" w:rsidR="00037989" w:rsidRDefault="00037989">
      <w:pPr>
        <w:widowControl/>
        <w:overflowPunct/>
        <w:autoSpaceDE/>
        <w:autoSpaceDN/>
        <w:adjustRightInd/>
        <w:spacing w:line="240" w:lineRule="auto"/>
        <w:textAlignment w:val="auto"/>
        <w:rPr>
          <w:rFonts w:cs="Arial"/>
          <w:sz w:val="22"/>
          <w:szCs w:val="22"/>
        </w:rPr>
      </w:pPr>
      <w:r>
        <w:rPr>
          <w:rFonts w:cs="Arial"/>
          <w:sz w:val="22"/>
          <w:szCs w:val="22"/>
        </w:rPr>
        <w:br w:type="page"/>
      </w:r>
    </w:p>
    <w:p w14:paraId="548A0926" w14:textId="77777777" w:rsidR="00037989" w:rsidRDefault="00037989">
      <w:pPr>
        <w:widowControl/>
        <w:overflowPunct/>
        <w:autoSpaceDE/>
        <w:autoSpaceDN/>
        <w:adjustRightInd/>
        <w:spacing w:line="240" w:lineRule="auto"/>
        <w:textAlignment w:val="auto"/>
        <w:rPr>
          <w:rFonts w:cs="Arial"/>
          <w:sz w:val="22"/>
          <w:szCs w:val="22"/>
        </w:rPr>
      </w:pPr>
    </w:p>
    <w:tbl>
      <w:tblPr>
        <w:tblStyle w:val="TableGrid"/>
        <w:tblW w:w="0" w:type="auto"/>
        <w:tblLook w:val="04A0" w:firstRow="1" w:lastRow="0" w:firstColumn="1" w:lastColumn="0" w:noHBand="0" w:noVBand="1"/>
      </w:tblPr>
      <w:tblGrid>
        <w:gridCol w:w="3867"/>
        <w:gridCol w:w="3867"/>
        <w:gridCol w:w="3868"/>
        <w:gridCol w:w="3868"/>
      </w:tblGrid>
      <w:tr w:rsidR="00037989" w14:paraId="34197E21" w14:textId="77777777" w:rsidTr="00AA34FB">
        <w:trPr>
          <w:trHeight w:val="615"/>
        </w:trPr>
        <w:tc>
          <w:tcPr>
            <w:tcW w:w="15470" w:type="dxa"/>
            <w:gridSpan w:val="4"/>
            <w:vAlign w:val="center"/>
          </w:tcPr>
          <w:p w14:paraId="4E8DE1BA" w14:textId="77777777" w:rsidR="00037989" w:rsidRDefault="00037989" w:rsidP="00037989">
            <w:pPr>
              <w:widowControl/>
              <w:overflowPunct/>
              <w:autoSpaceDE/>
              <w:autoSpaceDN/>
              <w:adjustRightInd/>
              <w:spacing w:line="240" w:lineRule="auto"/>
              <w:jc w:val="center"/>
              <w:textAlignment w:val="auto"/>
              <w:rPr>
                <w:rFonts w:cs="Arial"/>
                <w:sz w:val="22"/>
                <w:szCs w:val="22"/>
              </w:rPr>
            </w:pPr>
            <w:r w:rsidRPr="006B4280">
              <w:rPr>
                <w:rFonts w:cs="Arial"/>
                <w:b/>
                <w:sz w:val="28"/>
                <w:szCs w:val="28"/>
                <w:u w:val="single"/>
              </w:rPr>
              <w:t>LIST OF EQUIPMENT CONTAINING OZONE DEPLETING SUBSTANCES</w:t>
            </w:r>
          </w:p>
        </w:tc>
      </w:tr>
      <w:tr w:rsidR="00037989" w14:paraId="11669B94" w14:textId="77777777" w:rsidTr="00AA34FB">
        <w:trPr>
          <w:trHeight w:val="553"/>
        </w:trPr>
        <w:tc>
          <w:tcPr>
            <w:tcW w:w="3867" w:type="dxa"/>
            <w:vAlign w:val="center"/>
          </w:tcPr>
          <w:p w14:paraId="51087E7F" w14:textId="77777777" w:rsidR="00037989" w:rsidRDefault="00037989">
            <w:pPr>
              <w:widowControl/>
              <w:overflowPunct/>
              <w:autoSpaceDE/>
              <w:autoSpaceDN/>
              <w:adjustRightInd/>
              <w:spacing w:line="240" w:lineRule="auto"/>
              <w:textAlignment w:val="auto"/>
              <w:rPr>
                <w:rFonts w:cs="Arial"/>
                <w:sz w:val="22"/>
                <w:szCs w:val="22"/>
              </w:rPr>
            </w:pPr>
            <w:r w:rsidRPr="006B4280">
              <w:rPr>
                <w:rFonts w:cs="Arial"/>
                <w:sz w:val="22"/>
                <w:szCs w:val="22"/>
              </w:rPr>
              <w:t>Ship’s Name:</w:t>
            </w:r>
          </w:p>
        </w:tc>
        <w:tc>
          <w:tcPr>
            <w:tcW w:w="3867" w:type="dxa"/>
            <w:vAlign w:val="center"/>
          </w:tcPr>
          <w:p w14:paraId="4DE9A50E" w14:textId="77777777" w:rsidR="00037989" w:rsidRDefault="00037989">
            <w:pPr>
              <w:widowControl/>
              <w:overflowPunct/>
              <w:autoSpaceDE/>
              <w:autoSpaceDN/>
              <w:adjustRightInd/>
              <w:spacing w:line="240" w:lineRule="auto"/>
              <w:textAlignment w:val="auto"/>
              <w:rPr>
                <w:rFonts w:cs="Arial"/>
                <w:sz w:val="22"/>
                <w:szCs w:val="22"/>
              </w:rPr>
            </w:pPr>
          </w:p>
        </w:tc>
        <w:tc>
          <w:tcPr>
            <w:tcW w:w="3868" w:type="dxa"/>
            <w:vAlign w:val="center"/>
          </w:tcPr>
          <w:p w14:paraId="176DD88A" w14:textId="77777777" w:rsidR="00037989" w:rsidRDefault="00037989">
            <w:pPr>
              <w:widowControl/>
              <w:overflowPunct/>
              <w:autoSpaceDE/>
              <w:autoSpaceDN/>
              <w:adjustRightInd/>
              <w:spacing w:line="240" w:lineRule="auto"/>
              <w:textAlignment w:val="auto"/>
              <w:rPr>
                <w:rFonts w:cs="Arial"/>
                <w:sz w:val="22"/>
                <w:szCs w:val="22"/>
              </w:rPr>
            </w:pPr>
            <w:r w:rsidRPr="006B4280">
              <w:rPr>
                <w:rFonts w:cs="Arial"/>
                <w:sz w:val="22"/>
                <w:szCs w:val="22"/>
              </w:rPr>
              <w:t>Date:</w:t>
            </w:r>
          </w:p>
        </w:tc>
        <w:tc>
          <w:tcPr>
            <w:tcW w:w="3868" w:type="dxa"/>
            <w:vAlign w:val="center"/>
          </w:tcPr>
          <w:p w14:paraId="6C18E06D" w14:textId="77777777" w:rsidR="00037989" w:rsidRDefault="00037989">
            <w:pPr>
              <w:widowControl/>
              <w:overflowPunct/>
              <w:autoSpaceDE/>
              <w:autoSpaceDN/>
              <w:adjustRightInd/>
              <w:spacing w:line="240" w:lineRule="auto"/>
              <w:textAlignment w:val="auto"/>
              <w:rPr>
                <w:rFonts w:cs="Arial"/>
                <w:sz w:val="22"/>
                <w:szCs w:val="22"/>
              </w:rPr>
            </w:pPr>
          </w:p>
        </w:tc>
      </w:tr>
      <w:tr w:rsidR="00037989" w14:paraId="101C2DE8" w14:textId="77777777" w:rsidTr="00AA34FB">
        <w:trPr>
          <w:trHeight w:val="574"/>
        </w:trPr>
        <w:tc>
          <w:tcPr>
            <w:tcW w:w="3867" w:type="dxa"/>
            <w:vAlign w:val="center"/>
          </w:tcPr>
          <w:p w14:paraId="286B387C" w14:textId="77777777" w:rsidR="00037989" w:rsidRDefault="00037989">
            <w:pPr>
              <w:widowControl/>
              <w:overflowPunct/>
              <w:autoSpaceDE/>
              <w:autoSpaceDN/>
              <w:adjustRightInd/>
              <w:spacing w:line="240" w:lineRule="auto"/>
              <w:textAlignment w:val="auto"/>
              <w:rPr>
                <w:rFonts w:cs="Arial"/>
                <w:sz w:val="22"/>
                <w:szCs w:val="22"/>
              </w:rPr>
            </w:pPr>
            <w:proofErr w:type="gramStart"/>
            <w:r w:rsidRPr="006B4280">
              <w:rPr>
                <w:rFonts w:cs="Arial"/>
                <w:sz w:val="22"/>
                <w:szCs w:val="22"/>
              </w:rPr>
              <w:t>PIC :</w:t>
            </w:r>
            <w:proofErr w:type="gramEnd"/>
          </w:p>
        </w:tc>
        <w:tc>
          <w:tcPr>
            <w:tcW w:w="3867" w:type="dxa"/>
            <w:vAlign w:val="center"/>
          </w:tcPr>
          <w:p w14:paraId="3462BDF8" w14:textId="77777777" w:rsidR="00037989" w:rsidRDefault="00037989">
            <w:pPr>
              <w:widowControl/>
              <w:overflowPunct/>
              <w:autoSpaceDE/>
              <w:autoSpaceDN/>
              <w:adjustRightInd/>
              <w:spacing w:line="240" w:lineRule="auto"/>
              <w:textAlignment w:val="auto"/>
              <w:rPr>
                <w:rFonts w:cs="Arial"/>
                <w:sz w:val="22"/>
                <w:szCs w:val="22"/>
              </w:rPr>
            </w:pPr>
          </w:p>
        </w:tc>
        <w:tc>
          <w:tcPr>
            <w:tcW w:w="3868" w:type="dxa"/>
            <w:vAlign w:val="center"/>
          </w:tcPr>
          <w:p w14:paraId="4B1EB387" w14:textId="77777777" w:rsidR="00037989" w:rsidRDefault="00037989">
            <w:pPr>
              <w:widowControl/>
              <w:overflowPunct/>
              <w:autoSpaceDE/>
              <w:autoSpaceDN/>
              <w:adjustRightInd/>
              <w:spacing w:line="240" w:lineRule="auto"/>
              <w:textAlignment w:val="auto"/>
              <w:rPr>
                <w:rFonts w:cs="Arial"/>
                <w:sz w:val="22"/>
                <w:szCs w:val="22"/>
              </w:rPr>
            </w:pPr>
            <w:proofErr w:type="gramStart"/>
            <w:r w:rsidRPr="006B4280">
              <w:rPr>
                <w:rFonts w:cs="Arial"/>
                <w:sz w:val="22"/>
                <w:szCs w:val="22"/>
              </w:rPr>
              <w:t>CEO :</w:t>
            </w:r>
            <w:proofErr w:type="gramEnd"/>
          </w:p>
        </w:tc>
        <w:tc>
          <w:tcPr>
            <w:tcW w:w="3868" w:type="dxa"/>
            <w:vAlign w:val="center"/>
          </w:tcPr>
          <w:p w14:paraId="73DA131D" w14:textId="77777777" w:rsidR="00037989" w:rsidRDefault="00037989">
            <w:pPr>
              <w:widowControl/>
              <w:overflowPunct/>
              <w:autoSpaceDE/>
              <w:autoSpaceDN/>
              <w:adjustRightInd/>
              <w:spacing w:line="240" w:lineRule="auto"/>
              <w:textAlignment w:val="auto"/>
              <w:rPr>
                <w:rFonts w:cs="Arial"/>
                <w:sz w:val="22"/>
                <w:szCs w:val="22"/>
              </w:rPr>
            </w:pPr>
          </w:p>
        </w:tc>
      </w:tr>
    </w:tbl>
    <w:p w14:paraId="2419E630" w14:textId="77777777" w:rsidR="00037989" w:rsidRDefault="00037989">
      <w:pPr>
        <w:widowControl/>
        <w:overflowPunct/>
        <w:autoSpaceDE/>
        <w:autoSpaceDN/>
        <w:adjustRightInd/>
        <w:spacing w:line="240" w:lineRule="auto"/>
        <w:textAlignment w:val="auto"/>
        <w:rPr>
          <w:rFonts w:cs="Arial"/>
          <w:sz w:val="22"/>
          <w:szCs w:val="22"/>
        </w:rPr>
      </w:pPr>
    </w:p>
    <w:tbl>
      <w:tblPr>
        <w:tblStyle w:val="TableGrid"/>
        <w:tblW w:w="15304" w:type="dxa"/>
        <w:tblLook w:val="04A0" w:firstRow="1" w:lastRow="0" w:firstColumn="1" w:lastColumn="0" w:noHBand="0" w:noVBand="1"/>
      </w:tblPr>
      <w:tblGrid>
        <w:gridCol w:w="1536"/>
        <w:gridCol w:w="1538"/>
        <w:gridCol w:w="2245"/>
        <w:gridCol w:w="1403"/>
        <w:gridCol w:w="767"/>
        <w:gridCol w:w="2222"/>
        <w:gridCol w:w="1353"/>
        <w:gridCol w:w="1405"/>
        <w:gridCol w:w="1585"/>
        <w:gridCol w:w="1250"/>
      </w:tblGrid>
      <w:tr w:rsidR="00AA34FB" w14:paraId="4D33F80D" w14:textId="77777777" w:rsidTr="00AA34FB">
        <w:tc>
          <w:tcPr>
            <w:tcW w:w="1536" w:type="dxa"/>
            <w:vAlign w:val="center"/>
          </w:tcPr>
          <w:p w14:paraId="10A08F2A" w14:textId="77777777" w:rsidR="00AA34FB" w:rsidRDefault="00AA34FB" w:rsidP="00322045">
            <w:pPr>
              <w:jc w:val="center"/>
              <w:rPr>
                <w:rFonts w:cs="Arial"/>
                <w:sz w:val="22"/>
                <w:szCs w:val="22"/>
              </w:rPr>
            </w:pPr>
            <w:r w:rsidRPr="006B4280">
              <w:rPr>
                <w:rFonts w:cs="Arial"/>
                <w:b/>
                <w:sz w:val="22"/>
                <w:szCs w:val="22"/>
              </w:rPr>
              <w:t>Refrigerant Kind</w:t>
            </w:r>
          </w:p>
        </w:tc>
        <w:tc>
          <w:tcPr>
            <w:tcW w:w="1538" w:type="dxa"/>
            <w:vAlign w:val="center"/>
          </w:tcPr>
          <w:p w14:paraId="7AA0FBEC" w14:textId="77777777" w:rsidR="00AA34FB" w:rsidRDefault="00AA34FB" w:rsidP="00322045">
            <w:pPr>
              <w:jc w:val="center"/>
              <w:rPr>
                <w:rFonts w:cs="Arial"/>
                <w:sz w:val="22"/>
                <w:szCs w:val="22"/>
              </w:rPr>
            </w:pPr>
            <w:r w:rsidRPr="006B4280">
              <w:rPr>
                <w:rFonts w:cs="Arial"/>
                <w:b/>
                <w:sz w:val="22"/>
                <w:szCs w:val="22"/>
              </w:rPr>
              <w:t>Refrigerant No.</w:t>
            </w:r>
          </w:p>
        </w:tc>
        <w:tc>
          <w:tcPr>
            <w:tcW w:w="2245" w:type="dxa"/>
            <w:vAlign w:val="center"/>
          </w:tcPr>
          <w:p w14:paraId="0CED7962" w14:textId="77777777" w:rsidR="00AA34FB" w:rsidRDefault="00AA34FB" w:rsidP="00322045">
            <w:pPr>
              <w:jc w:val="center"/>
              <w:rPr>
                <w:rFonts w:cs="Arial"/>
                <w:sz w:val="22"/>
                <w:szCs w:val="22"/>
              </w:rPr>
            </w:pPr>
            <w:r w:rsidRPr="006B4280">
              <w:rPr>
                <w:rFonts w:cs="Arial"/>
                <w:b/>
                <w:sz w:val="22"/>
                <w:szCs w:val="22"/>
              </w:rPr>
              <w:t>Substance Name</w:t>
            </w:r>
          </w:p>
        </w:tc>
        <w:tc>
          <w:tcPr>
            <w:tcW w:w="1403" w:type="dxa"/>
            <w:vAlign w:val="center"/>
          </w:tcPr>
          <w:p w14:paraId="0D5666C4" w14:textId="77777777" w:rsidR="00AA34FB" w:rsidRDefault="00AA34FB" w:rsidP="00322045">
            <w:pPr>
              <w:jc w:val="center"/>
              <w:rPr>
                <w:rFonts w:cs="Arial"/>
                <w:sz w:val="22"/>
                <w:szCs w:val="22"/>
              </w:rPr>
            </w:pPr>
            <w:r w:rsidRPr="006B4280">
              <w:rPr>
                <w:rFonts w:cs="Arial"/>
                <w:b/>
                <w:sz w:val="22"/>
                <w:szCs w:val="22"/>
              </w:rPr>
              <w:t>Symbols</w:t>
            </w:r>
          </w:p>
        </w:tc>
        <w:tc>
          <w:tcPr>
            <w:tcW w:w="767" w:type="dxa"/>
            <w:vAlign w:val="center"/>
          </w:tcPr>
          <w:p w14:paraId="46B12F97" w14:textId="77777777" w:rsidR="00AA34FB" w:rsidRDefault="00AA34FB" w:rsidP="00322045">
            <w:pPr>
              <w:jc w:val="center"/>
              <w:rPr>
                <w:rFonts w:cs="Arial"/>
                <w:sz w:val="22"/>
                <w:szCs w:val="22"/>
              </w:rPr>
            </w:pPr>
            <w:r w:rsidRPr="006B4280">
              <w:rPr>
                <w:rFonts w:cs="Arial"/>
                <w:b/>
                <w:sz w:val="22"/>
                <w:szCs w:val="22"/>
              </w:rPr>
              <w:t>Mass (KG</w:t>
            </w:r>
            <w:r>
              <w:rPr>
                <w:rFonts w:cs="Arial"/>
                <w:b/>
                <w:sz w:val="22"/>
                <w:szCs w:val="22"/>
              </w:rPr>
              <w:t>)</w:t>
            </w:r>
          </w:p>
        </w:tc>
        <w:tc>
          <w:tcPr>
            <w:tcW w:w="2222" w:type="dxa"/>
            <w:vAlign w:val="center"/>
          </w:tcPr>
          <w:p w14:paraId="167B8B26" w14:textId="77777777" w:rsidR="00AA34FB" w:rsidRDefault="00AA34FB" w:rsidP="00322045">
            <w:pPr>
              <w:jc w:val="center"/>
              <w:rPr>
                <w:rFonts w:cs="Arial"/>
                <w:sz w:val="22"/>
                <w:szCs w:val="22"/>
              </w:rPr>
            </w:pPr>
            <w:r w:rsidRPr="006B4280">
              <w:rPr>
                <w:rFonts w:cs="Arial"/>
                <w:b/>
                <w:sz w:val="22"/>
                <w:szCs w:val="22"/>
              </w:rPr>
              <w:t>Plant / Equipment Name</w:t>
            </w:r>
          </w:p>
        </w:tc>
        <w:tc>
          <w:tcPr>
            <w:tcW w:w="1353" w:type="dxa"/>
            <w:vAlign w:val="center"/>
          </w:tcPr>
          <w:p w14:paraId="1C95FBBC" w14:textId="77777777" w:rsidR="00AA34FB" w:rsidRDefault="00AA34FB" w:rsidP="00322045">
            <w:pPr>
              <w:jc w:val="center"/>
              <w:rPr>
                <w:rFonts w:cs="Arial"/>
                <w:sz w:val="22"/>
                <w:szCs w:val="22"/>
              </w:rPr>
            </w:pPr>
            <w:r w:rsidRPr="006B4280">
              <w:rPr>
                <w:rFonts w:cs="Arial"/>
                <w:b/>
                <w:sz w:val="22"/>
                <w:szCs w:val="22"/>
              </w:rPr>
              <w:t>Location of Plant / Equipment</w:t>
            </w:r>
          </w:p>
        </w:tc>
        <w:tc>
          <w:tcPr>
            <w:tcW w:w="1405" w:type="dxa"/>
            <w:vAlign w:val="center"/>
          </w:tcPr>
          <w:p w14:paraId="40E72759" w14:textId="77777777" w:rsidR="00AA34FB" w:rsidRDefault="00AA34FB" w:rsidP="00322045">
            <w:pPr>
              <w:jc w:val="center"/>
              <w:rPr>
                <w:rFonts w:cs="Arial"/>
                <w:sz w:val="22"/>
                <w:szCs w:val="22"/>
              </w:rPr>
            </w:pPr>
            <w:r w:rsidRPr="006B4280">
              <w:rPr>
                <w:rFonts w:cs="Arial"/>
                <w:b/>
                <w:sz w:val="22"/>
                <w:szCs w:val="22"/>
              </w:rPr>
              <w:t xml:space="preserve">Refrigerant Quantity </w:t>
            </w:r>
            <w:r>
              <w:rPr>
                <w:rFonts w:cs="Arial"/>
                <w:b/>
                <w:sz w:val="22"/>
                <w:szCs w:val="22"/>
              </w:rPr>
              <w:t xml:space="preserve">system </w:t>
            </w:r>
            <w:r w:rsidRPr="006B4280">
              <w:rPr>
                <w:rFonts w:cs="Arial"/>
                <w:b/>
                <w:sz w:val="22"/>
                <w:szCs w:val="22"/>
              </w:rPr>
              <w:t>in Kg</w:t>
            </w:r>
          </w:p>
        </w:tc>
        <w:tc>
          <w:tcPr>
            <w:tcW w:w="1585" w:type="dxa"/>
            <w:vAlign w:val="center"/>
          </w:tcPr>
          <w:p w14:paraId="7EDD692E" w14:textId="77777777" w:rsidR="00AA34FB" w:rsidRDefault="00AA34FB" w:rsidP="00322045">
            <w:pPr>
              <w:jc w:val="center"/>
              <w:rPr>
                <w:rFonts w:cs="Arial"/>
                <w:sz w:val="22"/>
                <w:szCs w:val="22"/>
              </w:rPr>
            </w:pPr>
            <w:r w:rsidRPr="006B4280">
              <w:rPr>
                <w:rFonts w:cs="Arial"/>
                <w:b/>
                <w:sz w:val="22"/>
                <w:szCs w:val="22"/>
              </w:rPr>
              <w:t>Date of Confirmation or installation</w:t>
            </w:r>
          </w:p>
        </w:tc>
        <w:tc>
          <w:tcPr>
            <w:tcW w:w="1250" w:type="dxa"/>
            <w:vAlign w:val="center"/>
          </w:tcPr>
          <w:p w14:paraId="0F19007A" w14:textId="77777777" w:rsidR="00AA34FB" w:rsidRDefault="00AA34FB" w:rsidP="00322045">
            <w:pPr>
              <w:jc w:val="center"/>
              <w:rPr>
                <w:rFonts w:cs="Arial"/>
                <w:sz w:val="22"/>
                <w:szCs w:val="22"/>
              </w:rPr>
            </w:pPr>
            <w:r w:rsidRPr="006B4280">
              <w:rPr>
                <w:rFonts w:cs="Arial"/>
                <w:b/>
                <w:sz w:val="22"/>
                <w:szCs w:val="22"/>
              </w:rPr>
              <w:t>Name &amp; Signature</w:t>
            </w:r>
          </w:p>
        </w:tc>
      </w:tr>
      <w:tr w:rsidR="00AA34FB" w14:paraId="7C8339F8" w14:textId="77777777" w:rsidTr="00AA34FB">
        <w:tc>
          <w:tcPr>
            <w:tcW w:w="1536" w:type="dxa"/>
          </w:tcPr>
          <w:p w14:paraId="5DBFD93F" w14:textId="77777777" w:rsidR="00AA34FB" w:rsidRDefault="00AA34FB" w:rsidP="008A2E10">
            <w:pPr>
              <w:rPr>
                <w:rFonts w:cs="Arial"/>
                <w:sz w:val="22"/>
                <w:szCs w:val="22"/>
              </w:rPr>
            </w:pPr>
          </w:p>
        </w:tc>
        <w:tc>
          <w:tcPr>
            <w:tcW w:w="1538" w:type="dxa"/>
          </w:tcPr>
          <w:p w14:paraId="23FE2D84" w14:textId="77777777" w:rsidR="00AA34FB" w:rsidRDefault="00AA34FB" w:rsidP="008A2E10">
            <w:pPr>
              <w:rPr>
                <w:rFonts w:cs="Arial"/>
                <w:sz w:val="22"/>
                <w:szCs w:val="22"/>
              </w:rPr>
            </w:pPr>
          </w:p>
        </w:tc>
        <w:tc>
          <w:tcPr>
            <w:tcW w:w="2245" w:type="dxa"/>
          </w:tcPr>
          <w:p w14:paraId="6924DC72" w14:textId="77777777" w:rsidR="00AA34FB" w:rsidRDefault="00AA34FB" w:rsidP="008A2E10">
            <w:pPr>
              <w:rPr>
                <w:rFonts w:cs="Arial"/>
                <w:sz w:val="22"/>
                <w:szCs w:val="22"/>
              </w:rPr>
            </w:pPr>
          </w:p>
        </w:tc>
        <w:tc>
          <w:tcPr>
            <w:tcW w:w="1403" w:type="dxa"/>
          </w:tcPr>
          <w:p w14:paraId="4629E3CB" w14:textId="77777777" w:rsidR="00AA34FB" w:rsidRDefault="00AA34FB" w:rsidP="008A2E10">
            <w:pPr>
              <w:rPr>
                <w:rFonts w:cs="Arial"/>
                <w:sz w:val="22"/>
                <w:szCs w:val="22"/>
              </w:rPr>
            </w:pPr>
          </w:p>
        </w:tc>
        <w:tc>
          <w:tcPr>
            <w:tcW w:w="767" w:type="dxa"/>
          </w:tcPr>
          <w:p w14:paraId="5014CF8B" w14:textId="77777777" w:rsidR="00AA34FB" w:rsidRDefault="00AA34FB" w:rsidP="008A2E10">
            <w:pPr>
              <w:rPr>
                <w:rFonts w:cs="Arial"/>
                <w:sz w:val="22"/>
                <w:szCs w:val="22"/>
              </w:rPr>
            </w:pPr>
          </w:p>
        </w:tc>
        <w:tc>
          <w:tcPr>
            <w:tcW w:w="2222" w:type="dxa"/>
          </w:tcPr>
          <w:p w14:paraId="496AD772" w14:textId="77777777" w:rsidR="00AA34FB" w:rsidRDefault="00AA34FB" w:rsidP="008A2E10">
            <w:pPr>
              <w:rPr>
                <w:rFonts w:cs="Arial"/>
                <w:sz w:val="22"/>
                <w:szCs w:val="22"/>
              </w:rPr>
            </w:pPr>
          </w:p>
        </w:tc>
        <w:tc>
          <w:tcPr>
            <w:tcW w:w="1353" w:type="dxa"/>
          </w:tcPr>
          <w:p w14:paraId="22D802FD" w14:textId="77777777" w:rsidR="00AA34FB" w:rsidRDefault="00AA34FB" w:rsidP="008A2E10">
            <w:pPr>
              <w:rPr>
                <w:rFonts w:cs="Arial"/>
                <w:sz w:val="22"/>
                <w:szCs w:val="22"/>
              </w:rPr>
            </w:pPr>
          </w:p>
        </w:tc>
        <w:tc>
          <w:tcPr>
            <w:tcW w:w="1405" w:type="dxa"/>
          </w:tcPr>
          <w:p w14:paraId="53F75DD4" w14:textId="77777777" w:rsidR="00AA34FB" w:rsidRDefault="00AA34FB" w:rsidP="008A2E10">
            <w:pPr>
              <w:rPr>
                <w:rFonts w:cs="Arial"/>
                <w:sz w:val="22"/>
                <w:szCs w:val="22"/>
              </w:rPr>
            </w:pPr>
          </w:p>
        </w:tc>
        <w:tc>
          <w:tcPr>
            <w:tcW w:w="1585" w:type="dxa"/>
          </w:tcPr>
          <w:p w14:paraId="53D77784" w14:textId="77777777" w:rsidR="00AA34FB" w:rsidRDefault="00AA34FB" w:rsidP="008A2E10">
            <w:pPr>
              <w:rPr>
                <w:rFonts w:cs="Arial"/>
                <w:sz w:val="22"/>
                <w:szCs w:val="22"/>
              </w:rPr>
            </w:pPr>
          </w:p>
        </w:tc>
        <w:tc>
          <w:tcPr>
            <w:tcW w:w="1250" w:type="dxa"/>
          </w:tcPr>
          <w:p w14:paraId="0C10D334" w14:textId="77777777" w:rsidR="00AA34FB" w:rsidRDefault="00AA34FB" w:rsidP="008A2E10">
            <w:pPr>
              <w:rPr>
                <w:rFonts w:cs="Arial"/>
                <w:sz w:val="22"/>
                <w:szCs w:val="22"/>
              </w:rPr>
            </w:pPr>
          </w:p>
        </w:tc>
      </w:tr>
      <w:tr w:rsidR="00AA34FB" w14:paraId="68C2B97F" w14:textId="77777777" w:rsidTr="00AA34FB">
        <w:tc>
          <w:tcPr>
            <w:tcW w:w="1536" w:type="dxa"/>
          </w:tcPr>
          <w:p w14:paraId="5153D541" w14:textId="77777777" w:rsidR="00AA34FB" w:rsidRDefault="00AA34FB" w:rsidP="008A2E10">
            <w:pPr>
              <w:rPr>
                <w:rFonts w:cs="Arial"/>
                <w:sz w:val="22"/>
                <w:szCs w:val="22"/>
              </w:rPr>
            </w:pPr>
          </w:p>
        </w:tc>
        <w:tc>
          <w:tcPr>
            <w:tcW w:w="1538" w:type="dxa"/>
          </w:tcPr>
          <w:p w14:paraId="182909B0" w14:textId="77777777" w:rsidR="00AA34FB" w:rsidRDefault="00AA34FB" w:rsidP="008A2E10">
            <w:pPr>
              <w:rPr>
                <w:rFonts w:cs="Arial"/>
                <w:sz w:val="22"/>
                <w:szCs w:val="22"/>
              </w:rPr>
            </w:pPr>
          </w:p>
        </w:tc>
        <w:tc>
          <w:tcPr>
            <w:tcW w:w="2245" w:type="dxa"/>
          </w:tcPr>
          <w:p w14:paraId="79656E10" w14:textId="77777777" w:rsidR="00AA34FB" w:rsidRDefault="00AA34FB" w:rsidP="008A2E10">
            <w:pPr>
              <w:rPr>
                <w:rFonts w:cs="Arial"/>
                <w:sz w:val="22"/>
                <w:szCs w:val="22"/>
              </w:rPr>
            </w:pPr>
          </w:p>
        </w:tc>
        <w:tc>
          <w:tcPr>
            <w:tcW w:w="1403" w:type="dxa"/>
          </w:tcPr>
          <w:p w14:paraId="433C66CE" w14:textId="77777777" w:rsidR="00AA34FB" w:rsidRDefault="00AA34FB" w:rsidP="008A2E10">
            <w:pPr>
              <w:rPr>
                <w:rFonts w:cs="Arial"/>
                <w:sz w:val="22"/>
                <w:szCs w:val="22"/>
              </w:rPr>
            </w:pPr>
          </w:p>
        </w:tc>
        <w:tc>
          <w:tcPr>
            <w:tcW w:w="767" w:type="dxa"/>
          </w:tcPr>
          <w:p w14:paraId="7F40C493" w14:textId="77777777" w:rsidR="00AA34FB" w:rsidRDefault="00AA34FB" w:rsidP="008A2E10">
            <w:pPr>
              <w:rPr>
                <w:rFonts w:cs="Arial"/>
                <w:sz w:val="22"/>
                <w:szCs w:val="22"/>
              </w:rPr>
            </w:pPr>
          </w:p>
        </w:tc>
        <w:tc>
          <w:tcPr>
            <w:tcW w:w="2222" w:type="dxa"/>
          </w:tcPr>
          <w:p w14:paraId="72C23023" w14:textId="77777777" w:rsidR="00AA34FB" w:rsidRDefault="00AA34FB" w:rsidP="008A2E10">
            <w:pPr>
              <w:rPr>
                <w:rFonts w:cs="Arial"/>
                <w:sz w:val="22"/>
                <w:szCs w:val="22"/>
              </w:rPr>
            </w:pPr>
          </w:p>
        </w:tc>
        <w:tc>
          <w:tcPr>
            <w:tcW w:w="1353" w:type="dxa"/>
          </w:tcPr>
          <w:p w14:paraId="1EBDAEEB" w14:textId="77777777" w:rsidR="00AA34FB" w:rsidRDefault="00AA34FB" w:rsidP="008A2E10">
            <w:pPr>
              <w:rPr>
                <w:rFonts w:cs="Arial"/>
                <w:sz w:val="22"/>
                <w:szCs w:val="22"/>
              </w:rPr>
            </w:pPr>
          </w:p>
        </w:tc>
        <w:tc>
          <w:tcPr>
            <w:tcW w:w="1405" w:type="dxa"/>
          </w:tcPr>
          <w:p w14:paraId="6DEC3F1E" w14:textId="77777777" w:rsidR="00AA34FB" w:rsidRDefault="00AA34FB" w:rsidP="008A2E10">
            <w:pPr>
              <w:rPr>
                <w:rFonts w:cs="Arial"/>
                <w:sz w:val="22"/>
                <w:szCs w:val="22"/>
              </w:rPr>
            </w:pPr>
          </w:p>
        </w:tc>
        <w:tc>
          <w:tcPr>
            <w:tcW w:w="1585" w:type="dxa"/>
          </w:tcPr>
          <w:p w14:paraId="1B3E4242" w14:textId="77777777" w:rsidR="00AA34FB" w:rsidRDefault="00AA34FB" w:rsidP="008A2E10">
            <w:pPr>
              <w:rPr>
                <w:rFonts w:cs="Arial"/>
                <w:sz w:val="22"/>
                <w:szCs w:val="22"/>
              </w:rPr>
            </w:pPr>
          </w:p>
        </w:tc>
        <w:tc>
          <w:tcPr>
            <w:tcW w:w="1250" w:type="dxa"/>
          </w:tcPr>
          <w:p w14:paraId="3E80A83B" w14:textId="77777777" w:rsidR="00AA34FB" w:rsidRDefault="00AA34FB" w:rsidP="008A2E10">
            <w:pPr>
              <w:rPr>
                <w:rFonts w:cs="Arial"/>
                <w:sz w:val="22"/>
                <w:szCs w:val="22"/>
              </w:rPr>
            </w:pPr>
          </w:p>
        </w:tc>
      </w:tr>
      <w:tr w:rsidR="00AA34FB" w14:paraId="01766355" w14:textId="77777777" w:rsidTr="00AA34FB">
        <w:tc>
          <w:tcPr>
            <w:tcW w:w="1536" w:type="dxa"/>
          </w:tcPr>
          <w:p w14:paraId="115323B7" w14:textId="77777777" w:rsidR="00AA34FB" w:rsidRDefault="00AA34FB" w:rsidP="008A2E10">
            <w:pPr>
              <w:rPr>
                <w:rFonts w:cs="Arial"/>
                <w:sz w:val="22"/>
                <w:szCs w:val="22"/>
              </w:rPr>
            </w:pPr>
          </w:p>
        </w:tc>
        <w:tc>
          <w:tcPr>
            <w:tcW w:w="1538" w:type="dxa"/>
          </w:tcPr>
          <w:p w14:paraId="3D8DF082" w14:textId="77777777" w:rsidR="00AA34FB" w:rsidRDefault="00AA34FB" w:rsidP="008A2E10">
            <w:pPr>
              <w:rPr>
                <w:rFonts w:cs="Arial"/>
                <w:sz w:val="22"/>
                <w:szCs w:val="22"/>
              </w:rPr>
            </w:pPr>
          </w:p>
        </w:tc>
        <w:tc>
          <w:tcPr>
            <w:tcW w:w="2245" w:type="dxa"/>
          </w:tcPr>
          <w:p w14:paraId="09507A94" w14:textId="77777777" w:rsidR="00AA34FB" w:rsidRDefault="00AA34FB" w:rsidP="008A2E10">
            <w:pPr>
              <w:rPr>
                <w:rFonts w:cs="Arial"/>
                <w:sz w:val="22"/>
                <w:szCs w:val="22"/>
              </w:rPr>
            </w:pPr>
          </w:p>
        </w:tc>
        <w:tc>
          <w:tcPr>
            <w:tcW w:w="1403" w:type="dxa"/>
          </w:tcPr>
          <w:p w14:paraId="6F7B40F3" w14:textId="77777777" w:rsidR="00AA34FB" w:rsidRDefault="00AA34FB" w:rsidP="008A2E10">
            <w:pPr>
              <w:rPr>
                <w:rFonts w:cs="Arial"/>
                <w:sz w:val="22"/>
                <w:szCs w:val="22"/>
              </w:rPr>
            </w:pPr>
          </w:p>
        </w:tc>
        <w:tc>
          <w:tcPr>
            <w:tcW w:w="767" w:type="dxa"/>
          </w:tcPr>
          <w:p w14:paraId="6677AB87" w14:textId="77777777" w:rsidR="00AA34FB" w:rsidRDefault="00AA34FB" w:rsidP="008A2E10">
            <w:pPr>
              <w:rPr>
                <w:rFonts w:cs="Arial"/>
                <w:sz w:val="22"/>
                <w:szCs w:val="22"/>
              </w:rPr>
            </w:pPr>
          </w:p>
        </w:tc>
        <w:tc>
          <w:tcPr>
            <w:tcW w:w="2222" w:type="dxa"/>
          </w:tcPr>
          <w:p w14:paraId="17FC409F" w14:textId="77777777" w:rsidR="00AA34FB" w:rsidRDefault="00AA34FB" w:rsidP="008A2E10">
            <w:pPr>
              <w:rPr>
                <w:rFonts w:cs="Arial"/>
                <w:sz w:val="22"/>
                <w:szCs w:val="22"/>
              </w:rPr>
            </w:pPr>
          </w:p>
        </w:tc>
        <w:tc>
          <w:tcPr>
            <w:tcW w:w="1353" w:type="dxa"/>
          </w:tcPr>
          <w:p w14:paraId="4347E0CA" w14:textId="77777777" w:rsidR="00AA34FB" w:rsidRDefault="00AA34FB" w:rsidP="008A2E10">
            <w:pPr>
              <w:rPr>
                <w:rFonts w:cs="Arial"/>
                <w:sz w:val="22"/>
                <w:szCs w:val="22"/>
              </w:rPr>
            </w:pPr>
          </w:p>
        </w:tc>
        <w:tc>
          <w:tcPr>
            <w:tcW w:w="1405" w:type="dxa"/>
          </w:tcPr>
          <w:p w14:paraId="378774BC" w14:textId="77777777" w:rsidR="00AA34FB" w:rsidRDefault="00AA34FB" w:rsidP="008A2E10">
            <w:pPr>
              <w:rPr>
                <w:rFonts w:cs="Arial"/>
                <w:sz w:val="22"/>
                <w:szCs w:val="22"/>
              </w:rPr>
            </w:pPr>
          </w:p>
        </w:tc>
        <w:tc>
          <w:tcPr>
            <w:tcW w:w="1585" w:type="dxa"/>
          </w:tcPr>
          <w:p w14:paraId="6296117C" w14:textId="77777777" w:rsidR="00AA34FB" w:rsidRDefault="00AA34FB" w:rsidP="008A2E10">
            <w:pPr>
              <w:rPr>
                <w:rFonts w:cs="Arial"/>
                <w:sz w:val="22"/>
                <w:szCs w:val="22"/>
              </w:rPr>
            </w:pPr>
          </w:p>
        </w:tc>
        <w:tc>
          <w:tcPr>
            <w:tcW w:w="1250" w:type="dxa"/>
          </w:tcPr>
          <w:p w14:paraId="32299CF0" w14:textId="77777777" w:rsidR="00AA34FB" w:rsidRDefault="00AA34FB" w:rsidP="008A2E10">
            <w:pPr>
              <w:rPr>
                <w:rFonts w:cs="Arial"/>
                <w:sz w:val="22"/>
                <w:szCs w:val="22"/>
              </w:rPr>
            </w:pPr>
          </w:p>
        </w:tc>
      </w:tr>
      <w:tr w:rsidR="00AA34FB" w14:paraId="74979DAE" w14:textId="77777777" w:rsidTr="00AA34FB">
        <w:tc>
          <w:tcPr>
            <w:tcW w:w="1536" w:type="dxa"/>
          </w:tcPr>
          <w:p w14:paraId="35CD5393" w14:textId="77777777" w:rsidR="00AA34FB" w:rsidRDefault="00AA34FB" w:rsidP="008A2E10">
            <w:pPr>
              <w:rPr>
                <w:rFonts w:cs="Arial"/>
                <w:sz w:val="22"/>
                <w:szCs w:val="22"/>
              </w:rPr>
            </w:pPr>
          </w:p>
        </w:tc>
        <w:tc>
          <w:tcPr>
            <w:tcW w:w="1538" w:type="dxa"/>
          </w:tcPr>
          <w:p w14:paraId="210C01E0" w14:textId="77777777" w:rsidR="00AA34FB" w:rsidRDefault="00AA34FB" w:rsidP="008A2E10">
            <w:pPr>
              <w:rPr>
                <w:rFonts w:cs="Arial"/>
                <w:sz w:val="22"/>
                <w:szCs w:val="22"/>
              </w:rPr>
            </w:pPr>
          </w:p>
        </w:tc>
        <w:tc>
          <w:tcPr>
            <w:tcW w:w="2245" w:type="dxa"/>
          </w:tcPr>
          <w:p w14:paraId="64B0BAA6" w14:textId="77777777" w:rsidR="00AA34FB" w:rsidRDefault="00AA34FB" w:rsidP="008A2E10">
            <w:pPr>
              <w:rPr>
                <w:rFonts w:cs="Arial"/>
                <w:sz w:val="22"/>
                <w:szCs w:val="22"/>
              </w:rPr>
            </w:pPr>
          </w:p>
        </w:tc>
        <w:tc>
          <w:tcPr>
            <w:tcW w:w="1403" w:type="dxa"/>
          </w:tcPr>
          <w:p w14:paraId="6AF56F0F" w14:textId="77777777" w:rsidR="00AA34FB" w:rsidRDefault="00AA34FB" w:rsidP="008A2E10">
            <w:pPr>
              <w:rPr>
                <w:rFonts w:cs="Arial"/>
                <w:sz w:val="22"/>
                <w:szCs w:val="22"/>
              </w:rPr>
            </w:pPr>
          </w:p>
        </w:tc>
        <w:tc>
          <w:tcPr>
            <w:tcW w:w="767" w:type="dxa"/>
          </w:tcPr>
          <w:p w14:paraId="64B27CD8" w14:textId="77777777" w:rsidR="00AA34FB" w:rsidRDefault="00AA34FB" w:rsidP="008A2E10">
            <w:pPr>
              <w:rPr>
                <w:rFonts w:cs="Arial"/>
                <w:sz w:val="22"/>
                <w:szCs w:val="22"/>
              </w:rPr>
            </w:pPr>
          </w:p>
        </w:tc>
        <w:tc>
          <w:tcPr>
            <w:tcW w:w="2222" w:type="dxa"/>
          </w:tcPr>
          <w:p w14:paraId="2E6C67FA" w14:textId="77777777" w:rsidR="00AA34FB" w:rsidRDefault="00AA34FB" w:rsidP="008A2E10">
            <w:pPr>
              <w:rPr>
                <w:rFonts w:cs="Arial"/>
                <w:sz w:val="22"/>
                <w:szCs w:val="22"/>
              </w:rPr>
            </w:pPr>
          </w:p>
        </w:tc>
        <w:tc>
          <w:tcPr>
            <w:tcW w:w="1353" w:type="dxa"/>
          </w:tcPr>
          <w:p w14:paraId="0FDD9ED1" w14:textId="77777777" w:rsidR="00AA34FB" w:rsidRDefault="00AA34FB" w:rsidP="008A2E10">
            <w:pPr>
              <w:rPr>
                <w:rFonts w:cs="Arial"/>
                <w:sz w:val="22"/>
                <w:szCs w:val="22"/>
              </w:rPr>
            </w:pPr>
          </w:p>
        </w:tc>
        <w:tc>
          <w:tcPr>
            <w:tcW w:w="1405" w:type="dxa"/>
          </w:tcPr>
          <w:p w14:paraId="442265DB" w14:textId="77777777" w:rsidR="00AA34FB" w:rsidRDefault="00AA34FB" w:rsidP="008A2E10">
            <w:pPr>
              <w:rPr>
                <w:rFonts w:cs="Arial"/>
                <w:sz w:val="22"/>
                <w:szCs w:val="22"/>
              </w:rPr>
            </w:pPr>
          </w:p>
        </w:tc>
        <w:tc>
          <w:tcPr>
            <w:tcW w:w="1585" w:type="dxa"/>
          </w:tcPr>
          <w:p w14:paraId="76AA69A8" w14:textId="77777777" w:rsidR="00AA34FB" w:rsidRDefault="00AA34FB" w:rsidP="008A2E10">
            <w:pPr>
              <w:rPr>
                <w:rFonts w:cs="Arial"/>
                <w:sz w:val="22"/>
                <w:szCs w:val="22"/>
              </w:rPr>
            </w:pPr>
          </w:p>
        </w:tc>
        <w:tc>
          <w:tcPr>
            <w:tcW w:w="1250" w:type="dxa"/>
          </w:tcPr>
          <w:p w14:paraId="02A44FD7" w14:textId="77777777" w:rsidR="00AA34FB" w:rsidRDefault="00AA34FB" w:rsidP="008A2E10">
            <w:pPr>
              <w:rPr>
                <w:rFonts w:cs="Arial"/>
                <w:sz w:val="22"/>
                <w:szCs w:val="22"/>
              </w:rPr>
            </w:pPr>
          </w:p>
        </w:tc>
      </w:tr>
      <w:tr w:rsidR="00AA34FB" w14:paraId="2446964E" w14:textId="77777777" w:rsidTr="00AA34FB">
        <w:tc>
          <w:tcPr>
            <w:tcW w:w="1536" w:type="dxa"/>
          </w:tcPr>
          <w:p w14:paraId="77890D5A" w14:textId="77777777" w:rsidR="00AA34FB" w:rsidRDefault="00AA34FB" w:rsidP="008A2E10">
            <w:pPr>
              <w:rPr>
                <w:rFonts w:cs="Arial"/>
                <w:sz w:val="22"/>
                <w:szCs w:val="22"/>
              </w:rPr>
            </w:pPr>
          </w:p>
        </w:tc>
        <w:tc>
          <w:tcPr>
            <w:tcW w:w="1538" w:type="dxa"/>
          </w:tcPr>
          <w:p w14:paraId="5FD23140" w14:textId="77777777" w:rsidR="00AA34FB" w:rsidRDefault="00AA34FB" w:rsidP="008A2E10">
            <w:pPr>
              <w:rPr>
                <w:rFonts w:cs="Arial"/>
                <w:sz w:val="22"/>
                <w:szCs w:val="22"/>
              </w:rPr>
            </w:pPr>
          </w:p>
        </w:tc>
        <w:tc>
          <w:tcPr>
            <w:tcW w:w="2245" w:type="dxa"/>
          </w:tcPr>
          <w:p w14:paraId="1DB85252" w14:textId="77777777" w:rsidR="00AA34FB" w:rsidRDefault="00AA34FB" w:rsidP="008A2E10">
            <w:pPr>
              <w:rPr>
                <w:rFonts w:cs="Arial"/>
                <w:sz w:val="22"/>
                <w:szCs w:val="22"/>
              </w:rPr>
            </w:pPr>
          </w:p>
        </w:tc>
        <w:tc>
          <w:tcPr>
            <w:tcW w:w="1403" w:type="dxa"/>
          </w:tcPr>
          <w:p w14:paraId="433AE71C" w14:textId="77777777" w:rsidR="00AA34FB" w:rsidRDefault="00AA34FB" w:rsidP="008A2E10">
            <w:pPr>
              <w:rPr>
                <w:rFonts w:cs="Arial"/>
                <w:sz w:val="22"/>
                <w:szCs w:val="22"/>
              </w:rPr>
            </w:pPr>
          </w:p>
        </w:tc>
        <w:tc>
          <w:tcPr>
            <w:tcW w:w="767" w:type="dxa"/>
          </w:tcPr>
          <w:p w14:paraId="45C0F669" w14:textId="77777777" w:rsidR="00AA34FB" w:rsidRDefault="00AA34FB" w:rsidP="008A2E10">
            <w:pPr>
              <w:rPr>
                <w:rFonts w:cs="Arial"/>
                <w:sz w:val="22"/>
                <w:szCs w:val="22"/>
              </w:rPr>
            </w:pPr>
          </w:p>
        </w:tc>
        <w:tc>
          <w:tcPr>
            <w:tcW w:w="2222" w:type="dxa"/>
          </w:tcPr>
          <w:p w14:paraId="16BA00CD" w14:textId="77777777" w:rsidR="00AA34FB" w:rsidRDefault="00AA34FB" w:rsidP="008A2E10">
            <w:pPr>
              <w:rPr>
                <w:rFonts w:cs="Arial"/>
                <w:sz w:val="22"/>
                <w:szCs w:val="22"/>
              </w:rPr>
            </w:pPr>
          </w:p>
        </w:tc>
        <w:tc>
          <w:tcPr>
            <w:tcW w:w="1353" w:type="dxa"/>
          </w:tcPr>
          <w:p w14:paraId="78BD661A" w14:textId="77777777" w:rsidR="00AA34FB" w:rsidRDefault="00AA34FB" w:rsidP="008A2E10">
            <w:pPr>
              <w:rPr>
                <w:rFonts w:cs="Arial"/>
                <w:sz w:val="22"/>
                <w:szCs w:val="22"/>
              </w:rPr>
            </w:pPr>
          </w:p>
        </w:tc>
        <w:tc>
          <w:tcPr>
            <w:tcW w:w="1405" w:type="dxa"/>
          </w:tcPr>
          <w:p w14:paraId="1502E50A" w14:textId="77777777" w:rsidR="00AA34FB" w:rsidRDefault="00AA34FB" w:rsidP="008A2E10">
            <w:pPr>
              <w:rPr>
                <w:rFonts w:cs="Arial"/>
                <w:sz w:val="22"/>
                <w:szCs w:val="22"/>
              </w:rPr>
            </w:pPr>
          </w:p>
        </w:tc>
        <w:tc>
          <w:tcPr>
            <w:tcW w:w="1585" w:type="dxa"/>
          </w:tcPr>
          <w:p w14:paraId="2B197232" w14:textId="77777777" w:rsidR="00AA34FB" w:rsidRDefault="00AA34FB" w:rsidP="008A2E10">
            <w:pPr>
              <w:rPr>
                <w:rFonts w:cs="Arial"/>
                <w:sz w:val="22"/>
                <w:szCs w:val="22"/>
              </w:rPr>
            </w:pPr>
          </w:p>
        </w:tc>
        <w:tc>
          <w:tcPr>
            <w:tcW w:w="1250" w:type="dxa"/>
          </w:tcPr>
          <w:p w14:paraId="0A3EBF89" w14:textId="77777777" w:rsidR="00AA34FB" w:rsidRDefault="00AA34FB" w:rsidP="008A2E10">
            <w:pPr>
              <w:rPr>
                <w:rFonts w:cs="Arial"/>
                <w:sz w:val="22"/>
                <w:szCs w:val="22"/>
              </w:rPr>
            </w:pPr>
          </w:p>
        </w:tc>
      </w:tr>
      <w:tr w:rsidR="00AA34FB" w14:paraId="3F9A43E7" w14:textId="77777777" w:rsidTr="00AA34FB">
        <w:tc>
          <w:tcPr>
            <w:tcW w:w="1536" w:type="dxa"/>
          </w:tcPr>
          <w:p w14:paraId="4300F644" w14:textId="77777777" w:rsidR="00AA34FB" w:rsidRDefault="00AA34FB" w:rsidP="008A2E10">
            <w:pPr>
              <w:rPr>
                <w:rFonts w:cs="Arial"/>
                <w:sz w:val="22"/>
                <w:szCs w:val="22"/>
              </w:rPr>
            </w:pPr>
          </w:p>
        </w:tc>
        <w:tc>
          <w:tcPr>
            <w:tcW w:w="1538" w:type="dxa"/>
          </w:tcPr>
          <w:p w14:paraId="16F476EE" w14:textId="77777777" w:rsidR="00AA34FB" w:rsidRDefault="00AA34FB" w:rsidP="008A2E10">
            <w:pPr>
              <w:rPr>
                <w:rFonts w:cs="Arial"/>
                <w:sz w:val="22"/>
                <w:szCs w:val="22"/>
              </w:rPr>
            </w:pPr>
          </w:p>
        </w:tc>
        <w:tc>
          <w:tcPr>
            <w:tcW w:w="2245" w:type="dxa"/>
          </w:tcPr>
          <w:p w14:paraId="3B835557" w14:textId="77777777" w:rsidR="00AA34FB" w:rsidRDefault="00AA34FB" w:rsidP="008A2E10">
            <w:pPr>
              <w:rPr>
                <w:rFonts w:cs="Arial"/>
                <w:sz w:val="22"/>
                <w:szCs w:val="22"/>
              </w:rPr>
            </w:pPr>
          </w:p>
        </w:tc>
        <w:tc>
          <w:tcPr>
            <w:tcW w:w="1403" w:type="dxa"/>
          </w:tcPr>
          <w:p w14:paraId="386DAC05" w14:textId="77777777" w:rsidR="00AA34FB" w:rsidRDefault="00AA34FB" w:rsidP="008A2E10">
            <w:pPr>
              <w:rPr>
                <w:rFonts w:cs="Arial"/>
                <w:sz w:val="22"/>
                <w:szCs w:val="22"/>
              </w:rPr>
            </w:pPr>
          </w:p>
        </w:tc>
        <w:tc>
          <w:tcPr>
            <w:tcW w:w="767" w:type="dxa"/>
          </w:tcPr>
          <w:p w14:paraId="626D053F" w14:textId="77777777" w:rsidR="00AA34FB" w:rsidRDefault="00AA34FB" w:rsidP="008A2E10">
            <w:pPr>
              <w:rPr>
                <w:rFonts w:cs="Arial"/>
                <w:sz w:val="22"/>
                <w:szCs w:val="22"/>
              </w:rPr>
            </w:pPr>
          </w:p>
        </w:tc>
        <w:tc>
          <w:tcPr>
            <w:tcW w:w="2222" w:type="dxa"/>
          </w:tcPr>
          <w:p w14:paraId="0B6F1C07" w14:textId="77777777" w:rsidR="00AA34FB" w:rsidRDefault="00AA34FB" w:rsidP="008A2E10">
            <w:pPr>
              <w:rPr>
                <w:rFonts w:cs="Arial"/>
                <w:sz w:val="22"/>
                <w:szCs w:val="22"/>
              </w:rPr>
            </w:pPr>
          </w:p>
        </w:tc>
        <w:tc>
          <w:tcPr>
            <w:tcW w:w="1353" w:type="dxa"/>
          </w:tcPr>
          <w:p w14:paraId="4092FFBA" w14:textId="77777777" w:rsidR="00AA34FB" w:rsidRDefault="00AA34FB" w:rsidP="008A2E10">
            <w:pPr>
              <w:rPr>
                <w:rFonts w:cs="Arial"/>
                <w:sz w:val="22"/>
                <w:szCs w:val="22"/>
              </w:rPr>
            </w:pPr>
          </w:p>
        </w:tc>
        <w:tc>
          <w:tcPr>
            <w:tcW w:w="1405" w:type="dxa"/>
          </w:tcPr>
          <w:p w14:paraId="62694B79" w14:textId="77777777" w:rsidR="00AA34FB" w:rsidRDefault="00AA34FB" w:rsidP="008A2E10">
            <w:pPr>
              <w:rPr>
                <w:rFonts w:cs="Arial"/>
                <w:sz w:val="22"/>
                <w:szCs w:val="22"/>
              </w:rPr>
            </w:pPr>
          </w:p>
        </w:tc>
        <w:tc>
          <w:tcPr>
            <w:tcW w:w="1585" w:type="dxa"/>
          </w:tcPr>
          <w:p w14:paraId="7C81570A" w14:textId="77777777" w:rsidR="00AA34FB" w:rsidRDefault="00AA34FB" w:rsidP="008A2E10">
            <w:pPr>
              <w:rPr>
                <w:rFonts w:cs="Arial"/>
                <w:sz w:val="22"/>
                <w:szCs w:val="22"/>
              </w:rPr>
            </w:pPr>
          </w:p>
        </w:tc>
        <w:tc>
          <w:tcPr>
            <w:tcW w:w="1250" w:type="dxa"/>
          </w:tcPr>
          <w:p w14:paraId="08F52507" w14:textId="77777777" w:rsidR="00AA34FB" w:rsidRDefault="00AA34FB" w:rsidP="008A2E10">
            <w:pPr>
              <w:rPr>
                <w:rFonts w:cs="Arial"/>
                <w:sz w:val="22"/>
                <w:szCs w:val="22"/>
              </w:rPr>
            </w:pPr>
          </w:p>
        </w:tc>
      </w:tr>
    </w:tbl>
    <w:p w14:paraId="1C2BBDE7" w14:textId="77777777" w:rsidR="00037989" w:rsidRDefault="00037989">
      <w:pPr>
        <w:widowControl/>
        <w:overflowPunct/>
        <w:autoSpaceDE/>
        <w:autoSpaceDN/>
        <w:adjustRightInd/>
        <w:spacing w:line="240" w:lineRule="auto"/>
        <w:textAlignment w:val="auto"/>
        <w:rPr>
          <w:rFonts w:cs="Arial"/>
          <w:sz w:val="22"/>
          <w:szCs w:val="22"/>
        </w:rPr>
      </w:pPr>
    </w:p>
    <w:p w14:paraId="5520F73F" w14:textId="77777777" w:rsidR="00037989" w:rsidRDefault="00037989">
      <w:pPr>
        <w:widowControl/>
        <w:overflowPunct/>
        <w:autoSpaceDE/>
        <w:autoSpaceDN/>
        <w:adjustRightInd/>
        <w:spacing w:line="240" w:lineRule="auto"/>
        <w:textAlignment w:val="auto"/>
        <w:rPr>
          <w:rFonts w:cs="Arial"/>
          <w:sz w:val="22"/>
          <w:szCs w:val="22"/>
        </w:rPr>
      </w:pPr>
      <w:r>
        <w:rPr>
          <w:rFonts w:cs="Arial"/>
          <w:sz w:val="22"/>
          <w:szCs w:val="22"/>
        </w:rPr>
        <w:br w:type="page"/>
      </w:r>
    </w:p>
    <w:p w14:paraId="6CBA0BCB" w14:textId="77777777" w:rsidR="00AA34FB" w:rsidRDefault="00AA34FB">
      <w:pPr>
        <w:widowControl/>
        <w:overflowPunct/>
        <w:autoSpaceDE/>
        <w:autoSpaceDN/>
        <w:adjustRightInd/>
        <w:spacing w:line="240" w:lineRule="auto"/>
        <w:textAlignment w:val="auto"/>
        <w:rPr>
          <w:rFonts w:cs="Arial"/>
          <w:sz w:val="22"/>
          <w:szCs w:val="22"/>
        </w:rPr>
      </w:pPr>
    </w:p>
    <w:tbl>
      <w:tblPr>
        <w:tblStyle w:val="TableGrid"/>
        <w:tblW w:w="0" w:type="auto"/>
        <w:tblLook w:val="04A0" w:firstRow="1" w:lastRow="0" w:firstColumn="1" w:lastColumn="0" w:noHBand="0" w:noVBand="1"/>
      </w:tblPr>
      <w:tblGrid>
        <w:gridCol w:w="3867"/>
        <w:gridCol w:w="3867"/>
        <w:gridCol w:w="3868"/>
        <w:gridCol w:w="3868"/>
      </w:tblGrid>
      <w:tr w:rsidR="00AA34FB" w14:paraId="562ADF21" w14:textId="77777777" w:rsidTr="00322045">
        <w:tc>
          <w:tcPr>
            <w:tcW w:w="15470" w:type="dxa"/>
            <w:gridSpan w:val="4"/>
            <w:vAlign w:val="center"/>
          </w:tcPr>
          <w:p w14:paraId="386357C4" w14:textId="77777777" w:rsidR="00AA34FB" w:rsidRDefault="00AA34FB" w:rsidP="00AA34FB">
            <w:pPr>
              <w:widowControl/>
              <w:overflowPunct/>
              <w:autoSpaceDE/>
              <w:autoSpaceDN/>
              <w:adjustRightInd/>
              <w:spacing w:line="240" w:lineRule="auto"/>
              <w:jc w:val="center"/>
              <w:textAlignment w:val="auto"/>
              <w:rPr>
                <w:rFonts w:cs="Arial"/>
                <w:sz w:val="22"/>
                <w:szCs w:val="22"/>
              </w:rPr>
            </w:pPr>
            <w:r w:rsidRPr="00322045">
              <w:rPr>
                <w:rFonts w:cs="Arial"/>
                <w:b/>
                <w:sz w:val="28"/>
                <w:szCs w:val="28"/>
                <w:u w:val="single"/>
              </w:rPr>
              <w:t>PERIOD LEAK INSPECTION</w:t>
            </w:r>
          </w:p>
        </w:tc>
      </w:tr>
      <w:tr w:rsidR="00AA34FB" w14:paraId="5C530557" w14:textId="77777777" w:rsidTr="00322045">
        <w:trPr>
          <w:trHeight w:val="566"/>
        </w:trPr>
        <w:tc>
          <w:tcPr>
            <w:tcW w:w="3867" w:type="dxa"/>
            <w:vAlign w:val="center"/>
          </w:tcPr>
          <w:p w14:paraId="45BEE887" w14:textId="77777777" w:rsidR="00AA34FB" w:rsidRDefault="00AA34FB">
            <w:pPr>
              <w:widowControl/>
              <w:overflowPunct/>
              <w:autoSpaceDE/>
              <w:autoSpaceDN/>
              <w:adjustRightInd/>
              <w:spacing w:line="240" w:lineRule="auto"/>
              <w:textAlignment w:val="auto"/>
              <w:rPr>
                <w:rFonts w:cs="Arial"/>
                <w:sz w:val="22"/>
                <w:szCs w:val="22"/>
              </w:rPr>
            </w:pPr>
            <w:r w:rsidRPr="006B4280">
              <w:rPr>
                <w:rFonts w:cs="Arial"/>
                <w:sz w:val="22"/>
                <w:szCs w:val="22"/>
              </w:rPr>
              <w:t>Ship’s Name:</w:t>
            </w:r>
          </w:p>
        </w:tc>
        <w:tc>
          <w:tcPr>
            <w:tcW w:w="3867" w:type="dxa"/>
            <w:vAlign w:val="center"/>
          </w:tcPr>
          <w:p w14:paraId="47EB6054" w14:textId="77777777" w:rsidR="00AA34FB" w:rsidRDefault="00AA34FB">
            <w:pPr>
              <w:widowControl/>
              <w:overflowPunct/>
              <w:autoSpaceDE/>
              <w:autoSpaceDN/>
              <w:adjustRightInd/>
              <w:spacing w:line="240" w:lineRule="auto"/>
              <w:textAlignment w:val="auto"/>
              <w:rPr>
                <w:rFonts w:cs="Arial"/>
                <w:sz w:val="22"/>
                <w:szCs w:val="22"/>
              </w:rPr>
            </w:pPr>
          </w:p>
        </w:tc>
        <w:tc>
          <w:tcPr>
            <w:tcW w:w="3868" w:type="dxa"/>
            <w:vAlign w:val="center"/>
          </w:tcPr>
          <w:p w14:paraId="2BDB55D3" w14:textId="77777777" w:rsidR="00AA34FB" w:rsidRDefault="00AA34FB">
            <w:pPr>
              <w:widowControl/>
              <w:overflowPunct/>
              <w:autoSpaceDE/>
              <w:autoSpaceDN/>
              <w:adjustRightInd/>
              <w:spacing w:line="240" w:lineRule="auto"/>
              <w:textAlignment w:val="auto"/>
              <w:rPr>
                <w:rFonts w:cs="Arial"/>
                <w:sz w:val="22"/>
                <w:szCs w:val="22"/>
              </w:rPr>
            </w:pPr>
            <w:r w:rsidRPr="006B4280">
              <w:rPr>
                <w:rFonts w:cs="Arial"/>
                <w:sz w:val="22"/>
                <w:szCs w:val="22"/>
              </w:rPr>
              <w:t>Date:</w:t>
            </w:r>
          </w:p>
        </w:tc>
        <w:tc>
          <w:tcPr>
            <w:tcW w:w="3868" w:type="dxa"/>
            <w:vAlign w:val="center"/>
          </w:tcPr>
          <w:p w14:paraId="18785B4B" w14:textId="77777777" w:rsidR="00AA34FB" w:rsidRDefault="00AA34FB">
            <w:pPr>
              <w:widowControl/>
              <w:overflowPunct/>
              <w:autoSpaceDE/>
              <w:autoSpaceDN/>
              <w:adjustRightInd/>
              <w:spacing w:line="240" w:lineRule="auto"/>
              <w:textAlignment w:val="auto"/>
              <w:rPr>
                <w:rFonts w:cs="Arial"/>
                <w:sz w:val="22"/>
                <w:szCs w:val="22"/>
              </w:rPr>
            </w:pPr>
          </w:p>
        </w:tc>
      </w:tr>
      <w:tr w:rsidR="00AA34FB" w14:paraId="48B22942" w14:textId="77777777" w:rsidTr="00322045">
        <w:trPr>
          <w:trHeight w:val="455"/>
        </w:trPr>
        <w:tc>
          <w:tcPr>
            <w:tcW w:w="3867" w:type="dxa"/>
            <w:vAlign w:val="center"/>
          </w:tcPr>
          <w:p w14:paraId="7800C42D" w14:textId="77777777" w:rsidR="00AA34FB" w:rsidRDefault="00AA34FB">
            <w:pPr>
              <w:widowControl/>
              <w:overflowPunct/>
              <w:autoSpaceDE/>
              <w:autoSpaceDN/>
              <w:adjustRightInd/>
              <w:spacing w:line="240" w:lineRule="auto"/>
              <w:textAlignment w:val="auto"/>
              <w:rPr>
                <w:rFonts w:cs="Arial"/>
                <w:sz w:val="22"/>
                <w:szCs w:val="22"/>
              </w:rPr>
            </w:pPr>
            <w:proofErr w:type="gramStart"/>
            <w:r w:rsidRPr="006B4280">
              <w:rPr>
                <w:rFonts w:cs="Arial"/>
                <w:sz w:val="22"/>
                <w:szCs w:val="22"/>
              </w:rPr>
              <w:t>PIC :</w:t>
            </w:r>
            <w:proofErr w:type="gramEnd"/>
            <w:r w:rsidRPr="006B4280">
              <w:rPr>
                <w:rFonts w:cs="Arial"/>
                <w:sz w:val="22"/>
                <w:szCs w:val="22"/>
              </w:rPr>
              <w:t xml:space="preserve">  </w:t>
            </w:r>
          </w:p>
        </w:tc>
        <w:tc>
          <w:tcPr>
            <w:tcW w:w="3867" w:type="dxa"/>
            <w:vAlign w:val="center"/>
          </w:tcPr>
          <w:p w14:paraId="5072EFED" w14:textId="77777777" w:rsidR="00AA34FB" w:rsidRDefault="00AA34FB">
            <w:pPr>
              <w:widowControl/>
              <w:overflowPunct/>
              <w:autoSpaceDE/>
              <w:autoSpaceDN/>
              <w:adjustRightInd/>
              <w:spacing w:line="240" w:lineRule="auto"/>
              <w:textAlignment w:val="auto"/>
              <w:rPr>
                <w:rFonts w:cs="Arial"/>
                <w:sz w:val="22"/>
                <w:szCs w:val="22"/>
              </w:rPr>
            </w:pPr>
          </w:p>
        </w:tc>
        <w:tc>
          <w:tcPr>
            <w:tcW w:w="3868" w:type="dxa"/>
            <w:vAlign w:val="center"/>
          </w:tcPr>
          <w:p w14:paraId="646B416B" w14:textId="77777777" w:rsidR="00AA34FB" w:rsidRDefault="00AA34FB">
            <w:pPr>
              <w:widowControl/>
              <w:overflowPunct/>
              <w:autoSpaceDE/>
              <w:autoSpaceDN/>
              <w:adjustRightInd/>
              <w:spacing w:line="240" w:lineRule="auto"/>
              <w:textAlignment w:val="auto"/>
              <w:rPr>
                <w:rFonts w:cs="Arial"/>
                <w:sz w:val="22"/>
                <w:szCs w:val="22"/>
              </w:rPr>
            </w:pPr>
            <w:proofErr w:type="gramStart"/>
            <w:r w:rsidRPr="006B4280">
              <w:rPr>
                <w:rFonts w:cs="Arial"/>
                <w:sz w:val="22"/>
                <w:szCs w:val="22"/>
              </w:rPr>
              <w:t>CEO :</w:t>
            </w:r>
            <w:proofErr w:type="gramEnd"/>
          </w:p>
        </w:tc>
        <w:tc>
          <w:tcPr>
            <w:tcW w:w="3868" w:type="dxa"/>
            <w:vAlign w:val="center"/>
          </w:tcPr>
          <w:p w14:paraId="01B99C69" w14:textId="77777777" w:rsidR="00AA34FB" w:rsidRDefault="00AA34FB">
            <w:pPr>
              <w:widowControl/>
              <w:overflowPunct/>
              <w:autoSpaceDE/>
              <w:autoSpaceDN/>
              <w:adjustRightInd/>
              <w:spacing w:line="240" w:lineRule="auto"/>
              <w:textAlignment w:val="auto"/>
              <w:rPr>
                <w:rFonts w:cs="Arial"/>
                <w:sz w:val="22"/>
                <w:szCs w:val="22"/>
              </w:rPr>
            </w:pPr>
          </w:p>
        </w:tc>
      </w:tr>
    </w:tbl>
    <w:p w14:paraId="75E59CE5" w14:textId="77777777" w:rsidR="00AA34FB" w:rsidRDefault="00AA34FB">
      <w:pPr>
        <w:widowControl/>
        <w:overflowPunct/>
        <w:autoSpaceDE/>
        <w:autoSpaceDN/>
        <w:adjustRightInd/>
        <w:spacing w:line="240" w:lineRule="auto"/>
        <w:textAlignment w:val="auto"/>
        <w:rPr>
          <w:rFonts w:cs="Arial"/>
          <w:sz w:val="22"/>
          <w:szCs w:val="22"/>
        </w:rPr>
      </w:pPr>
    </w:p>
    <w:tbl>
      <w:tblPr>
        <w:tblStyle w:val="TableGrid"/>
        <w:tblW w:w="0" w:type="auto"/>
        <w:tblLook w:val="04A0" w:firstRow="1" w:lastRow="0" w:firstColumn="1" w:lastColumn="0" w:noHBand="0" w:noVBand="1"/>
      </w:tblPr>
      <w:tblGrid>
        <w:gridCol w:w="3094"/>
        <w:gridCol w:w="3094"/>
        <w:gridCol w:w="3094"/>
        <w:gridCol w:w="3094"/>
        <w:gridCol w:w="3094"/>
      </w:tblGrid>
      <w:tr w:rsidR="00AA34FB" w14:paraId="309E8D0C" w14:textId="77777777" w:rsidTr="00AA34FB">
        <w:tc>
          <w:tcPr>
            <w:tcW w:w="3094" w:type="dxa"/>
            <w:vAlign w:val="center"/>
          </w:tcPr>
          <w:p w14:paraId="04C0FED2" w14:textId="77777777" w:rsidR="00AA34FB" w:rsidRDefault="00AA34FB" w:rsidP="00322045">
            <w:pPr>
              <w:widowControl/>
              <w:overflowPunct/>
              <w:autoSpaceDE/>
              <w:autoSpaceDN/>
              <w:adjustRightInd/>
              <w:spacing w:line="240" w:lineRule="auto"/>
              <w:jc w:val="center"/>
              <w:textAlignment w:val="auto"/>
              <w:rPr>
                <w:rFonts w:cs="Arial"/>
                <w:sz w:val="22"/>
                <w:szCs w:val="22"/>
              </w:rPr>
            </w:pPr>
            <w:r w:rsidRPr="006B4280">
              <w:rPr>
                <w:rFonts w:cs="Arial"/>
                <w:b/>
                <w:sz w:val="22"/>
                <w:szCs w:val="22"/>
              </w:rPr>
              <w:t>Equipment Name/s</w:t>
            </w:r>
          </w:p>
        </w:tc>
        <w:tc>
          <w:tcPr>
            <w:tcW w:w="3094" w:type="dxa"/>
            <w:vAlign w:val="center"/>
          </w:tcPr>
          <w:p w14:paraId="7AFC7B0D" w14:textId="77777777" w:rsidR="00AA34FB" w:rsidRPr="006B4280" w:rsidRDefault="00AA34FB" w:rsidP="00322045">
            <w:pPr>
              <w:jc w:val="center"/>
              <w:rPr>
                <w:rFonts w:cs="Arial"/>
                <w:b/>
                <w:sz w:val="22"/>
                <w:szCs w:val="22"/>
              </w:rPr>
            </w:pPr>
            <w:r w:rsidRPr="006B4280">
              <w:rPr>
                <w:rFonts w:cs="Arial"/>
                <w:b/>
                <w:sz w:val="22"/>
                <w:szCs w:val="22"/>
              </w:rPr>
              <w:t>Interval of leak Inspection- Monthly</w:t>
            </w:r>
          </w:p>
          <w:p w14:paraId="4309ADD7" w14:textId="77777777" w:rsidR="00AA34FB" w:rsidRDefault="00AA34FB" w:rsidP="00322045">
            <w:pPr>
              <w:widowControl/>
              <w:overflowPunct/>
              <w:autoSpaceDE/>
              <w:autoSpaceDN/>
              <w:adjustRightInd/>
              <w:spacing w:line="240" w:lineRule="auto"/>
              <w:jc w:val="center"/>
              <w:textAlignment w:val="auto"/>
              <w:rPr>
                <w:rFonts w:cs="Arial"/>
                <w:sz w:val="22"/>
                <w:szCs w:val="22"/>
              </w:rPr>
            </w:pPr>
            <w:r w:rsidRPr="006B4280">
              <w:rPr>
                <w:rFonts w:cs="Arial"/>
                <w:i/>
                <w:sz w:val="22"/>
                <w:szCs w:val="22"/>
              </w:rPr>
              <w:t xml:space="preserve">(Interval may be extended depending </w:t>
            </w:r>
            <w:proofErr w:type="spellStart"/>
            <w:proofErr w:type="gramStart"/>
            <w:r w:rsidRPr="006B4280">
              <w:rPr>
                <w:rFonts w:cs="Arial"/>
                <w:i/>
                <w:sz w:val="22"/>
                <w:szCs w:val="22"/>
              </w:rPr>
              <w:t>of</w:t>
            </w:r>
            <w:proofErr w:type="spellEnd"/>
            <w:proofErr w:type="gramEnd"/>
            <w:r w:rsidRPr="006B4280">
              <w:rPr>
                <w:rFonts w:cs="Arial"/>
                <w:i/>
                <w:sz w:val="22"/>
                <w:szCs w:val="22"/>
              </w:rPr>
              <w:t xml:space="preserve"> the condition being found)</w:t>
            </w:r>
          </w:p>
        </w:tc>
        <w:tc>
          <w:tcPr>
            <w:tcW w:w="3094" w:type="dxa"/>
            <w:vAlign w:val="center"/>
          </w:tcPr>
          <w:p w14:paraId="655EDE5B" w14:textId="77777777" w:rsidR="00AA34FB" w:rsidRPr="006B4280" w:rsidRDefault="00AA34FB" w:rsidP="00322045">
            <w:pPr>
              <w:jc w:val="center"/>
              <w:rPr>
                <w:rFonts w:cs="Arial"/>
                <w:b/>
                <w:sz w:val="22"/>
                <w:szCs w:val="22"/>
              </w:rPr>
            </w:pPr>
            <w:r w:rsidRPr="006B4280">
              <w:rPr>
                <w:rFonts w:cs="Arial"/>
                <w:b/>
                <w:sz w:val="22"/>
                <w:szCs w:val="22"/>
              </w:rPr>
              <w:t>Inspection method</w:t>
            </w:r>
          </w:p>
          <w:p w14:paraId="03852D51" w14:textId="77777777" w:rsidR="00AA34FB" w:rsidRPr="006B4280" w:rsidRDefault="00AA34FB" w:rsidP="00322045">
            <w:pPr>
              <w:jc w:val="center"/>
              <w:rPr>
                <w:rFonts w:cs="Arial"/>
                <w:sz w:val="22"/>
                <w:szCs w:val="22"/>
              </w:rPr>
            </w:pPr>
            <w:r w:rsidRPr="006B4280">
              <w:rPr>
                <w:rFonts w:cs="Arial"/>
                <w:sz w:val="22"/>
                <w:szCs w:val="22"/>
              </w:rPr>
              <w:t>a. Water soap solution</w:t>
            </w:r>
          </w:p>
          <w:p w14:paraId="27283141" w14:textId="77777777" w:rsidR="00AA34FB" w:rsidRPr="006B4280" w:rsidRDefault="00AA34FB" w:rsidP="00322045">
            <w:pPr>
              <w:jc w:val="center"/>
              <w:rPr>
                <w:rFonts w:cs="Arial"/>
                <w:sz w:val="22"/>
                <w:szCs w:val="22"/>
              </w:rPr>
            </w:pPr>
            <w:r w:rsidRPr="006B4280">
              <w:rPr>
                <w:rFonts w:cs="Arial"/>
                <w:sz w:val="22"/>
                <w:szCs w:val="22"/>
              </w:rPr>
              <w:t>b. Propane or Butane flame colour alteration</w:t>
            </w:r>
          </w:p>
          <w:p w14:paraId="4BF64043" w14:textId="77777777" w:rsidR="00AA34FB" w:rsidRPr="006B4280" w:rsidRDefault="00AA34FB" w:rsidP="00322045">
            <w:pPr>
              <w:jc w:val="center"/>
              <w:rPr>
                <w:rFonts w:cs="Arial"/>
                <w:sz w:val="22"/>
                <w:szCs w:val="22"/>
              </w:rPr>
            </w:pPr>
            <w:r w:rsidRPr="006B4280">
              <w:rPr>
                <w:rFonts w:cs="Arial"/>
                <w:sz w:val="22"/>
                <w:szCs w:val="22"/>
              </w:rPr>
              <w:t xml:space="preserve">c. </w:t>
            </w:r>
            <w:proofErr w:type="gramStart"/>
            <w:r w:rsidRPr="006B4280">
              <w:rPr>
                <w:rFonts w:cs="Arial"/>
                <w:sz w:val="22"/>
                <w:szCs w:val="22"/>
              </w:rPr>
              <w:t>Electronic</w:t>
            </w:r>
            <w:proofErr w:type="gramEnd"/>
            <w:r w:rsidRPr="006B4280">
              <w:rPr>
                <w:rFonts w:cs="Arial"/>
                <w:sz w:val="22"/>
                <w:szCs w:val="22"/>
              </w:rPr>
              <w:t xml:space="preserve"> sensor detection apparatus</w:t>
            </w:r>
          </w:p>
          <w:p w14:paraId="410C2647" w14:textId="77777777" w:rsidR="00AA34FB" w:rsidRPr="006B4280" w:rsidRDefault="00AA34FB" w:rsidP="00322045">
            <w:pPr>
              <w:jc w:val="center"/>
              <w:rPr>
                <w:rFonts w:cs="Arial"/>
                <w:sz w:val="22"/>
                <w:szCs w:val="22"/>
              </w:rPr>
            </w:pPr>
            <w:r w:rsidRPr="006B4280">
              <w:rPr>
                <w:rFonts w:cs="Arial"/>
                <w:sz w:val="22"/>
                <w:szCs w:val="22"/>
              </w:rPr>
              <w:t>d. Fluorescent dye embedded to the refrigerant</w:t>
            </w:r>
          </w:p>
          <w:p w14:paraId="0A2546C4" w14:textId="77777777" w:rsidR="00AA34FB" w:rsidRPr="006B4280" w:rsidRDefault="00AA34FB" w:rsidP="00322045">
            <w:pPr>
              <w:jc w:val="center"/>
              <w:rPr>
                <w:rFonts w:cs="Arial"/>
                <w:sz w:val="22"/>
                <w:szCs w:val="22"/>
              </w:rPr>
            </w:pPr>
            <w:r w:rsidRPr="006B4280">
              <w:rPr>
                <w:rFonts w:cs="Arial"/>
                <w:sz w:val="22"/>
                <w:szCs w:val="22"/>
              </w:rPr>
              <w:t>e. Others_______________</w:t>
            </w:r>
          </w:p>
        </w:tc>
        <w:tc>
          <w:tcPr>
            <w:tcW w:w="3094" w:type="dxa"/>
            <w:vAlign w:val="center"/>
          </w:tcPr>
          <w:p w14:paraId="53187FEE" w14:textId="77777777" w:rsidR="00AA34FB" w:rsidRPr="006B4280" w:rsidRDefault="00AA34FB" w:rsidP="00322045">
            <w:pPr>
              <w:jc w:val="center"/>
              <w:rPr>
                <w:rFonts w:cs="Arial"/>
                <w:b/>
                <w:sz w:val="22"/>
                <w:szCs w:val="22"/>
              </w:rPr>
            </w:pPr>
            <w:r w:rsidRPr="006B4280">
              <w:rPr>
                <w:rFonts w:cs="Arial"/>
                <w:b/>
                <w:sz w:val="22"/>
                <w:szCs w:val="22"/>
              </w:rPr>
              <w:t>Result of leak test</w:t>
            </w:r>
          </w:p>
          <w:p w14:paraId="6DF0A62C" w14:textId="77777777" w:rsidR="00AA34FB" w:rsidRDefault="00AA34FB" w:rsidP="00322045">
            <w:pPr>
              <w:widowControl/>
              <w:overflowPunct/>
              <w:autoSpaceDE/>
              <w:autoSpaceDN/>
              <w:adjustRightInd/>
              <w:spacing w:line="240" w:lineRule="auto"/>
              <w:jc w:val="center"/>
              <w:textAlignment w:val="auto"/>
              <w:rPr>
                <w:rFonts w:cs="Arial"/>
                <w:sz w:val="22"/>
                <w:szCs w:val="22"/>
              </w:rPr>
            </w:pPr>
            <w:r w:rsidRPr="006B4280">
              <w:rPr>
                <w:rFonts w:cs="Arial"/>
                <w:i/>
                <w:sz w:val="22"/>
                <w:szCs w:val="22"/>
              </w:rPr>
              <w:t>(No leaks / if found leaking location and counter measure brief report)</w:t>
            </w:r>
          </w:p>
        </w:tc>
        <w:tc>
          <w:tcPr>
            <w:tcW w:w="3094" w:type="dxa"/>
            <w:vAlign w:val="center"/>
          </w:tcPr>
          <w:p w14:paraId="4423E896" w14:textId="77777777" w:rsidR="00AA34FB" w:rsidRDefault="00AA34FB" w:rsidP="00322045">
            <w:pPr>
              <w:widowControl/>
              <w:overflowPunct/>
              <w:autoSpaceDE/>
              <w:autoSpaceDN/>
              <w:adjustRightInd/>
              <w:spacing w:line="240" w:lineRule="auto"/>
              <w:jc w:val="center"/>
              <w:textAlignment w:val="auto"/>
              <w:rPr>
                <w:rFonts w:cs="Arial"/>
                <w:sz w:val="22"/>
                <w:szCs w:val="22"/>
              </w:rPr>
            </w:pPr>
            <w:r w:rsidRPr="006B4280">
              <w:rPr>
                <w:rFonts w:cs="Arial"/>
                <w:b/>
                <w:sz w:val="22"/>
                <w:szCs w:val="22"/>
              </w:rPr>
              <w:t>Date leak test</w:t>
            </w:r>
          </w:p>
        </w:tc>
      </w:tr>
      <w:tr w:rsidR="00AA34FB" w14:paraId="29F53D0A" w14:textId="77777777" w:rsidTr="00AA34FB">
        <w:tc>
          <w:tcPr>
            <w:tcW w:w="3094" w:type="dxa"/>
          </w:tcPr>
          <w:p w14:paraId="4D95D4EF"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0816AAEC"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68A7C7E5"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07AC83D2"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0049CAC9" w14:textId="77777777" w:rsidR="00AA34FB" w:rsidRDefault="00AA34FB" w:rsidP="00AA34FB">
            <w:pPr>
              <w:widowControl/>
              <w:overflowPunct/>
              <w:autoSpaceDE/>
              <w:autoSpaceDN/>
              <w:adjustRightInd/>
              <w:spacing w:line="240" w:lineRule="auto"/>
              <w:textAlignment w:val="auto"/>
              <w:rPr>
                <w:rFonts w:cs="Arial"/>
                <w:sz w:val="22"/>
                <w:szCs w:val="22"/>
              </w:rPr>
            </w:pPr>
          </w:p>
        </w:tc>
      </w:tr>
      <w:tr w:rsidR="00AA34FB" w14:paraId="414950F9" w14:textId="77777777" w:rsidTr="00AA34FB">
        <w:tc>
          <w:tcPr>
            <w:tcW w:w="3094" w:type="dxa"/>
          </w:tcPr>
          <w:p w14:paraId="40336F11"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1038BD84"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6BCB185D"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69729674"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6C02C4EB" w14:textId="77777777" w:rsidR="00AA34FB" w:rsidRDefault="00AA34FB" w:rsidP="00AA34FB">
            <w:pPr>
              <w:widowControl/>
              <w:overflowPunct/>
              <w:autoSpaceDE/>
              <w:autoSpaceDN/>
              <w:adjustRightInd/>
              <w:spacing w:line="240" w:lineRule="auto"/>
              <w:textAlignment w:val="auto"/>
              <w:rPr>
                <w:rFonts w:cs="Arial"/>
                <w:sz w:val="22"/>
                <w:szCs w:val="22"/>
              </w:rPr>
            </w:pPr>
          </w:p>
        </w:tc>
      </w:tr>
      <w:tr w:rsidR="00AA34FB" w14:paraId="1073DAF1" w14:textId="77777777" w:rsidTr="00AA34FB">
        <w:tc>
          <w:tcPr>
            <w:tcW w:w="3094" w:type="dxa"/>
          </w:tcPr>
          <w:p w14:paraId="34B445FC"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02EDB31C"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73FCF57C"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4A629EB8"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446FCF63" w14:textId="77777777" w:rsidR="00AA34FB" w:rsidRDefault="00AA34FB" w:rsidP="00AA34FB">
            <w:pPr>
              <w:widowControl/>
              <w:overflowPunct/>
              <w:autoSpaceDE/>
              <w:autoSpaceDN/>
              <w:adjustRightInd/>
              <w:spacing w:line="240" w:lineRule="auto"/>
              <w:textAlignment w:val="auto"/>
              <w:rPr>
                <w:rFonts w:cs="Arial"/>
                <w:sz w:val="22"/>
                <w:szCs w:val="22"/>
              </w:rPr>
            </w:pPr>
          </w:p>
        </w:tc>
      </w:tr>
      <w:tr w:rsidR="00AA34FB" w14:paraId="70F47DE2" w14:textId="77777777" w:rsidTr="00AA34FB">
        <w:tc>
          <w:tcPr>
            <w:tcW w:w="3094" w:type="dxa"/>
          </w:tcPr>
          <w:p w14:paraId="47A2F816"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52144818"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6F1EB455"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07F90523"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7746C4B0" w14:textId="77777777" w:rsidR="00AA34FB" w:rsidRDefault="00AA34FB" w:rsidP="00AA34FB">
            <w:pPr>
              <w:widowControl/>
              <w:overflowPunct/>
              <w:autoSpaceDE/>
              <w:autoSpaceDN/>
              <w:adjustRightInd/>
              <w:spacing w:line="240" w:lineRule="auto"/>
              <w:textAlignment w:val="auto"/>
              <w:rPr>
                <w:rFonts w:cs="Arial"/>
                <w:sz w:val="22"/>
                <w:szCs w:val="22"/>
              </w:rPr>
            </w:pPr>
          </w:p>
        </w:tc>
      </w:tr>
      <w:tr w:rsidR="00AA34FB" w14:paraId="62733F16" w14:textId="77777777" w:rsidTr="00AA34FB">
        <w:tc>
          <w:tcPr>
            <w:tcW w:w="3094" w:type="dxa"/>
          </w:tcPr>
          <w:p w14:paraId="6E8E414F"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626C576D"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7162E7CE"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7A63C9A9"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613C5419" w14:textId="77777777" w:rsidR="00AA34FB" w:rsidRDefault="00AA34FB" w:rsidP="00AA34FB">
            <w:pPr>
              <w:widowControl/>
              <w:overflowPunct/>
              <w:autoSpaceDE/>
              <w:autoSpaceDN/>
              <w:adjustRightInd/>
              <w:spacing w:line="240" w:lineRule="auto"/>
              <w:textAlignment w:val="auto"/>
              <w:rPr>
                <w:rFonts w:cs="Arial"/>
                <w:sz w:val="22"/>
                <w:szCs w:val="22"/>
              </w:rPr>
            </w:pPr>
          </w:p>
        </w:tc>
      </w:tr>
      <w:tr w:rsidR="00AA34FB" w14:paraId="276F31EE" w14:textId="77777777" w:rsidTr="00AA34FB">
        <w:tc>
          <w:tcPr>
            <w:tcW w:w="3094" w:type="dxa"/>
          </w:tcPr>
          <w:p w14:paraId="7A48206E"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3C111C50"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777808BE"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52F45F80"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0400A2B8" w14:textId="77777777" w:rsidR="00AA34FB" w:rsidRDefault="00AA34FB" w:rsidP="00AA34FB">
            <w:pPr>
              <w:widowControl/>
              <w:overflowPunct/>
              <w:autoSpaceDE/>
              <w:autoSpaceDN/>
              <w:adjustRightInd/>
              <w:spacing w:line="240" w:lineRule="auto"/>
              <w:textAlignment w:val="auto"/>
              <w:rPr>
                <w:rFonts w:cs="Arial"/>
                <w:sz w:val="22"/>
                <w:szCs w:val="22"/>
              </w:rPr>
            </w:pPr>
          </w:p>
        </w:tc>
      </w:tr>
      <w:tr w:rsidR="00AA34FB" w14:paraId="6E9BF44A" w14:textId="77777777" w:rsidTr="00AA34FB">
        <w:tc>
          <w:tcPr>
            <w:tcW w:w="3094" w:type="dxa"/>
          </w:tcPr>
          <w:p w14:paraId="6FDB3D11"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48C2AB90"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6F3C8CD9"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00F4635C"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3A948415" w14:textId="77777777" w:rsidR="00AA34FB" w:rsidRDefault="00AA34FB" w:rsidP="00AA34FB">
            <w:pPr>
              <w:widowControl/>
              <w:overflowPunct/>
              <w:autoSpaceDE/>
              <w:autoSpaceDN/>
              <w:adjustRightInd/>
              <w:spacing w:line="240" w:lineRule="auto"/>
              <w:textAlignment w:val="auto"/>
              <w:rPr>
                <w:rFonts w:cs="Arial"/>
                <w:sz w:val="22"/>
                <w:szCs w:val="22"/>
              </w:rPr>
            </w:pPr>
          </w:p>
        </w:tc>
      </w:tr>
      <w:tr w:rsidR="00AA34FB" w14:paraId="6BC78C4A" w14:textId="77777777" w:rsidTr="00AA34FB">
        <w:tc>
          <w:tcPr>
            <w:tcW w:w="3094" w:type="dxa"/>
          </w:tcPr>
          <w:p w14:paraId="6FF7BE4E"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0E4CA742"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2DB93843"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35B03F67"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457D1CD2" w14:textId="77777777" w:rsidR="00AA34FB" w:rsidRDefault="00AA34FB" w:rsidP="00AA34FB">
            <w:pPr>
              <w:widowControl/>
              <w:overflowPunct/>
              <w:autoSpaceDE/>
              <w:autoSpaceDN/>
              <w:adjustRightInd/>
              <w:spacing w:line="240" w:lineRule="auto"/>
              <w:textAlignment w:val="auto"/>
              <w:rPr>
                <w:rFonts w:cs="Arial"/>
                <w:sz w:val="22"/>
                <w:szCs w:val="22"/>
              </w:rPr>
            </w:pPr>
          </w:p>
        </w:tc>
      </w:tr>
      <w:tr w:rsidR="00AA34FB" w14:paraId="00E0DE09" w14:textId="77777777" w:rsidTr="00AA34FB">
        <w:tc>
          <w:tcPr>
            <w:tcW w:w="3094" w:type="dxa"/>
          </w:tcPr>
          <w:p w14:paraId="615DD137"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67301F31"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3C299070"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2196F946" w14:textId="77777777" w:rsidR="00AA34FB" w:rsidRDefault="00AA34FB" w:rsidP="00AA34FB">
            <w:pPr>
              <w:widowControl/>
              <w:overflowPunct/>
              <w:autoSpaceDE/>
              <w:autoSpaceDN/>
              <w:adjustRightInd/>
              <w:spacing w:line="240" w:lineRule="auto"/>
              <w:textAlignment w:val="auto"/>
              <w:rPr>
                <w:rFonts w:cs="Arial"/>
                <w:sz w:val="22"/>
                <w:szCs w:val="22"/>
              </w:rPr>
            </w:pPr>
          </w:p>
        </w:tc>
        <w:tc>
          <w:tcPr>
            <w:tcW w:w="3094" w:type="dxa"/>
          </w:tcPr>
          <w:p w14:paraId="37E5AB14" w14:textId="77777777" w:rsidR="00AA34FB" w:rsidRDefault="00AA34FB" w:rsidP="00AA34FB">
            <w:pPr>
              <w:widowControl/>
              <w:overflowPunct/>
              <w:autoSpaceDE/>
              <w:autoSpaceDN/>
              <w:adjustRightInd/>
              <w:spacing w:line="240" w:lineRule="auto"/>
              <w:textAlignment w:val="auto"/>
              <w:rPr>
                <w:rFonts w:cs="Arial"/>
                <w:sz w:val="22"/>
                <w:szCs w:val="22"/>
              </w:rPr>
            </w:pPr>
          </w:p>
        </w:tc>
      </w:tr>
    </w:tbl>
    <w:p w14:paraId="4DB2A27C" w14:textId="77777777" w:rsidR="00AA34FB" w:rsidRDefault="00AA34FB">
      <w:pPr>
        <w:widowControl/>
        <w:overflowPunct/>
        <w:autoSpaceDE/>
        <w:autoSpaceDN/>
        <w:adjustRightInd/>
        <w:spacing w:line="240" w:lineRule="auto"/>
        <w:textAlignment w:val="auto"/>
        <w:rPr>
          <w:rFonts w:cs="Arial"/>
          <w:sz w:val="22"/>
          <w:szCs w:val="22"/>
        </w:rPr>
      </w:pPr>
    </w:p>
    <w:p w14:paraId="5910571F" w14:textId="77777777" w:rsidR="00AA34FB" w:rsidRDefault="00AA34FB">
      <w:pPr>
        <w:widowControl/>
        <w:overflowPunct/>
        <w:autoSpaceDE/>
        <w:autoSpaceDN/>
        <w:adjustRightInd/>
        <w:spacing w:line="240" w:lineRule="auto"/>
        <w:textAlignment w:val="auto"/>
        <w:rPr>
          <w:rFonts w:cs="Arial"/>
          <w:sz w:val="22"/>
          <w:szCs w:val="22"/>
        </w:rPr>
      </w:pPr>
      <w:r>
        <w:rPr>
          <w:rFonts w:cs="Arial"/>
          <w:sz w:val="22"/>
          <w:szCs w:val="22"/>
        </w:rPr>
        <w:br w:type="page"/>
      </w:r>
    </w:p>
    <w:p w14:paraId="62EB3107" w14:textId="77777777" w:rsidR="00AA34FB" w:rsidRDefault="00AA34FB" w:rsidP="00AA34FB">
      <w:pPr>
        <w:widowControl/>
        <w:overflowPunct/>
        <w:autoSpaceDE/>
        <w:autoSpaceDN/>
        <w:adjustRightInd/>
        <w:spacing w:line="240" w:lineRule="auto"/>
        <w:jc w:val="center"/>
        <w:textAlignment w:val="auto"/>
        <w:rPr>
          <w:rFonts w:cs="Arial"/>
          <w:sz w:val="22"/>
          <w:szCs w:val="22"/>
        </w:rPr>
      </w:pPr>
      <w:r w:rsidRPr="00B109DC">
        <w:rPr>
          <w:rFonts w:cs="Arial"/>
          <w:b/>
          <w:sz w:val="22"/>
          <w:szCs w:val="22"/>
        </w:rPr>
        <w:lastRenderedPageBreak/>
        <w:t>LOG SHEET FOR RECORD KEEPING</w:t>
      </w:r>
    </w:p>
    <w:p w14:paraId="73C4C18A" w14:textId="77777777" w:rsidR="00AA34FB" w:rsidRDefault="00AA34FB">
      <w:pPr>
        <w:widowControl/>
        <w:overflowPunct/>
        <w:autoSpaceDE/>
        <w:autoSpaceDN/>
        <w:adjustRightInd/>
        <w:spacing w:line="240" w:lineRule="auto"/>
        <w:textAlignment w:val="auto"/>
        <w:rPr>
          <w:rFonts w:cs="Arial"/>
          <w:sz w:val="22"/>
          <w:szCs w:val="22"/>
        </w:rPr>
      </w:pPr>
    </w:p>
    <w:tbl>
      <w:tblPr>
        <w:tblStyle w:val="TableGrid"/>
        <w:tblW w:w="0" w:type="auto"/>
        <w:tblLook w:val="04A0" w:firstRow="1" w:lastRow="0" w:firstColumn="1" w:lastColumn="0" w:noHBand="0" w:noVBand="1"/>
      </w:tblPr>
      <w:tblGrid>
        <w:gridCol w:w="764"/>
        <w:gridCol w:w="1502"/>
        <w:gridCol w:w="1427"/>
        <w:gridCol w:w="1219"/>
        <w:gridCol w:w="1183"/>
        <w:gridCol w:w="1476"/>
        <w:gridCol w:w="1355"/>
        <w:gridCol w:w="1417"/>
        <w:gridCol w:w="1418"/>
        <w:gridCol w:w="1984"/>
        <w:gridCol w:w="1725"/>
      </w:tblGrid>
      <w:tr w:rsidR="00322045" w14:paraId="092F9C5D" w14:textId="77777777" w:rsidTr="00322045">
        <w:trPr>
          <w:trHeight w:val="1214"/>
        </w:trPr>
        <w:tc>
          <w:tcPr>
            <w:tcW w:w="764" w:type="dxa"/>
            <w:vMerge w:val="restart"/>
            <w:vAlign w:val="center"/>
          </w:tcPr>
          <w:p w14:paraId="5E41CFD4" w14:textId="77777777" w:rsidR="00322045" w:rsidRPr="006B4280" w:rsidRDefault="00322045" w:rsidP="00322045">
            <w:pPr>
              <w:jc w:val="center"/>
              <w:rPr>
                <w:rFonts w:cs="Arial"/>
                <w:sz w:val="22"/>
                <w:szCs w:val="22"/>
              </w:rPr>
            </w:pPr>
            <w:r w:rsidRPr="006B4280">
              <w:rPr>
                <w:rFonts w:cs="Arial"/>
                <w:sz w:val="22"/>
                <w:szCs w:val="22"/>
              </w:rPr>
              <w:t>Date</w:t>
            </w:r>
          </w:p>
        </w:tc>
        <w:tc>
          <w:tcPr>
            <w:tcW w:w="1502" w:type="dxa"/>
            <w:vMerge w:val="restart"/>
            <w:vAlign w:val="center"/>
          </w:tcPr>
          <w:p w14:paraId="1DCEEC3B" w14:textId="77777777" w:rsidR="00322045" w:rsidRDefault="00322045" w:rsidP="00322045">
            <w:pPr>
              <w:jc w:val="center"/>
              <w:rPr>
                <w:rFonts w:cs="Arial"/>
                <w:sz w:val="22"/>
                <w:szCs w:val="22"/>
              </w:rPr>
            </w:pPr>
            <w:r w:rsidRPr="006B4280">
              <w:rPr>
                <w:rFonts w:cs="Arial"/>
                <w:sz w:val="22"/>
                <w:szCs w:val="22"/>
              </w:rPr>
              <w:t>Description of</w:t>
            </w:r>
            <w:r>
              <w:rPr>
                <w:rFonts w:cs="Arial"/>
                <w:sz w:val="22"/>
                <w:szCs w:val="22"/>
              </w:rPr>
              <w:t xml:space="preserve"> </w:t>
            </w:r>
            <w:r w:rsidRPr="006B4280">
              <w:rPr>
                <w:rFonts w:cs="Arial"/>
                <w:sz w:val="22"/>
                <w:szCs w:val="22"/>
              </w:rPr>
              <w:t>Equipment</w:t>
            </w:r>
          </w:p>
        </w:tc>
        <w:tc>
          <w:tcPr>
            <w:tcW w:w="1427" w:type="dxa"/>
            <w:vMerge w:val="restart"/>
            <w:vAlign w:val="center"/>
          </w:tcPr>
          <w:p w14:paraId="264962B6" w14:textId="77777777" w:rsidR="00322045" w:rsidRDefault="00322045" w:rsidP="00322045">
            <w:pPr>
              <w:widowControl/>
              <w:overflowPunct/>
              <w:autoSpaceDE/>
              <w:autoSpaceDN/>
              <w:adjustRightInd/>
              <w:spacing w:line="240" w:lineRule="auto"/>
              <w:jc w:val="center"/>
              <w:textAlignment w:val="auto"/>
              <w:rPr>
                <w:rFonts w:cs="Arial"/>
                <w:sz w:val="22"/>
                <w:szCs w:val="22"/>
              </w:rPr>
            </w:pPr>
            <w:r w:rsidRPr="006B4280">
              <w:rPr>
                <w:rFonts w:cs="Arial"/>
                <w:sz w:val="22"/>
                <w:szCs w:val="22"/>
              </w:rPr>
              <w:t>Refrigerant</w:t>
            </w:r>
            <w:r>
              <w:rPr>
                <w:rFonts w:cs="Arial"/>
                <w:sz w:val="22"/>
                <w:szCs w:val="22"/>
              </w:rPr>
              <w:t xml:space="preserve"> </w:t>
            </w:r>
            <w:r w:rsidRPr="006B4280">
              <w:rPr>
                <w:rFonts w:cs="Arial"/>
                <w:sz w:val="22"/>
                <w:szCs w:val="22"/>
              </w:rPr>
              <w:t xml:space="preserve">brought forward </w:t>
            </w:r>
            <w:r>
              <w:rPr>
                <w:rFonts w:cs="Arial"/>
                <w:sz w:val="22"/>
                <w:szCs w:val="22"/>
              </w:rPr>
              <w:t>(</w:t>
            </w:r>
            <w:r w:rsidRPr="006B4280">
              <w:rPr>
                <w:rFonts w:cs="Arial"/>
                <w:sz w:val="22"/>
                <w:szCs w:val="22"/>
              </w:rPr>
              <w:t>in KG</w:t>
            </w:r>
            <w:r>
              <w:rPr>
                <w:rFonts w:cs="Arial"/>
                <w:sz w:val="22"/>
                <w:szCs w:val="22"/>
              </w:rPr>
              <w:t>)</w:t>
            </w:r>
          </w:p>
        </w:tc>
        <w:tc>
          <w:tcPr>
            <w:tcW w:w="2402" w:type="dxa"/>
            <w:gridSpan w:val="2"/>
            <w:vAlign w:val="center"/>
          </w:tcPr>
          <w:p w14:paraId="685C9A56" w14:textId="77777777" w:rsidR="00322045" w:rsidRDefault="00322045" w:rsidP="00322045">
            <w:pPr>
              <w:widowControl/>
              <w:overflowPunct/>
              <w:autoSpaceDE/>
              <w:autoSpaceDN/>
              <w:adjustRightInd/>
              <w:spacing w:line="240" w:lineRule="auto"/>
              <w:jc w:val="center"/>
              <w:textAlignment w:val="auto"/>
              <w:rPr>
                <w:rFonts w:cs="Arial"/>
                <w:sz w:val="22"/>
                <w:szCs w:val="22"/>
              </w:rPr>
            </w:pPr>
            <w:r w:rsidRPr="006B4280">
              <w:rPr>
                <w:rFonts w:cs="Arial"/>
                <w:sz w:val="22"/>
                <w:szCs w:val="22"/>
              </w:rPr>
              <w:t>Discharge of ODS to atmosphere in KG</w:t>
            </w:r>
          </w:p>
        </w:tc>
        <w:tc>
          <w:tcPr>
            <w:tcW w:w="1476" w:type="dxa"/>
            <w:vMerge w:val="restart"/>
            <w:vAlign w:val="center"/>
          </w:tcPr>
          <w:p w14:paraId="4399B440" w14:textId="77777777" w:rsidR="00322045" w:rsidRDefault="00322045" w:rsidP="00322045">
            <w:pPr>
              <w:widowControl/>
              <w:overflowPunct/>
              <w:autoSpaceDE/>
              <w:autoSpaceDN/>
              <w:adjustRightInd/>
              <w:spacing w:line="240" w:lineRule="auto"/>
              <w:jc w:val="center"/>
              <w:textAlignment w:val="auto"/>
              <w:rPr>
                <w:rFonts w:cs="Arial"/>
                <w:sz w:val="22"/>
                <w:szCs w:val="22"/>
              </w:rPr>
            </w:pPr>
            <w:r w:rsidRPr="006B4280">
              <w:rPr>
                <w:rFonts w:cs="Arial"/>
                <w:sz w:val="22"/>
                <w:szCs w:val="22"/>
              </w:rPr>
              <w:t>Repair or maintenance of equipment containing ODS</w:t>
            </w:r>
          </w:p>
        </w:tc>
        <w:tc>
          <w:tcPr>
            <w:tcW w:w="1355" w:type="dxa"/>
            <w:vMerge w:val="restart"/>
            <w:vAlign w:val="center"/>
          </w:tcPr>
          <w:p w14:paraId="7AA4E160" w14:textId="77777777" w:rsidR="00322045" w:rsidRDefault="00322045" w:rsidP="00322045">
            <w:pPr>
              <w:widowControl/>
              <w:overflowPunct/>
              <w:autoSpaceDE/>
              <w:autoSpaceDN/>
              <w:adjustRightInd/>
              <w:spacing w:line="240" w:lineRule="auto"/>
              <w:jc w:val="center"/>
              <w:textAlignment w:val="auto"/>
              <w:rPr>
                <w:rFonts w:cs="Arial"/>
                <w:sz w:val="22"/>
                <w:szCs w:val="22"/>
              </w:rPr>
            </w:pPr>
            <w:r w:rsidRPr="006B4280">
              <w:rPr>
                <w:rFonts w:cs="Arial"/>
                <w:sz w:val="22"/>
                <w:szCs w:val="22"/>
              </w:rPr>
              <w:t>Discharge of ODS to shore reception facility in KG</w:t>
            </w:r>
            <w:proofErr w:type="gramStart"/>
            <w:r w:rsidRPr="006B4280">
              <w:rPr>
                <w:rFonts w:cs="Arial"/>
                <w:sz w:val="22"/>
                <w:szCs w:val="22"/>
              </w:rPr>
              <w:t xml:space="preserve">   (</w:t>
            </w:r>
            <w:proofErr w:type="gramEnd"/>
            <w:r w:rsidRPr="006B4280">
              <w:rPr>
                <w:rFonts w:cs="Arial"/>
                <w:sz w:val="22"/>
                <w:szCs w:val="22"/>
              </w:rPr>
              <w:t>attach certificate)</w:t>
            </w:r>
          </w:p>
        </w:tc>
        <w:tc>
          <w:tcPr>
            <w:tcW w:w="1417" w:type="dxa"/>
            <w:vMerge w:val="restart"/>
            <w:vAlign w:val="center"/>
          </w:tcPr>
          <w:p w14:paraId="22670FD2" w14:textId="77777777" w:rsidR="00322045" w:rsidRPr="006B4280" w:rsidRDefault="00322045" w:rsidP="00322045">
            <w:pPr>
              <w:jc w:val="center"/>
              <w:rPr>
                <w:rFonts w:cs="Arial"/>
                <w:sz w:val="22"/>
                <w:szCs w:val="22"/>
              </w:rPr>
            </w:pPr>
            <w:r w:rsidRPr="006B4280">
              <w:rPr>
                <w:rFonts w:cs="Arial"/>
                <w:sz w:val="22"/>
                <w:szCs w:val="22"/>
              </w:rPr>
              <w:t>Supply to vessel in KG (keep copy of delivery order)</w:t>
            </w:r>
          </w:p>
        </w:tc>
        <w:tc>
          <w:tcPr>
            <w:tcW w:w="1418" w:type="dxa"/>
            <w:vMerge w:val="restart"/>
            <w:vAlign w:val="center"/>
          </w:tcPr>
          <w:p w14:paraId="66D6AD26" w14:textId="77777777" w:rsidR="00322045" w:rsidRPr="006B4280" w:rsidRDefault="00322045" w:rsidP="00322045">
            <w:pPr>
              <w:jc w:val="center"/>
              <w:rPr>
                <w:rFonts w:cs="Arial"/>
                <w:sz w:val="22"/>
                <w:szCs w:val="22"/>
              </w:rPr>
            </w:pPr>
            <w:r w:rsidRPr="006B4280">
              <w:rPr>
                <w:rFonts w:cs="Arial"/>
                <w:sz w:val="22"/>
                <w:szCs w:val="22"/>
              </w:rPr>
              <w:t>System charged with ODS in KG (Full or partial)</w:t>
            </w:r>
          </w:p>
        </w:tc>
        <w:tc>
          <w:tcPr>
            <w:tcW w:w="1984" w:type="dxa"/>
            <w:vMerge w:val="restart"/>
            <w:vAlign w:val="center"/>
          </w:tcPr>
          <w:p w14:paraId="54BD7E0B" w14:textId="77777777" w:rsidR="00322045" w:rsidRPr="006B4280" w:rsidRDefault="00322045" w:rsidP="00322045">
            <w:pPr>
              <w:jc w:val="center"/>
              <w:rPr>
                <w:rFonts w:cs="Arial"/>
                <w:sz w:val="22"/>
                <w:szCs w:val="22"/>
              </w:rPr>
            </w:pPr>
            <w:r w:rsidRPr="006B4280">
              <w:rPr>
                <w:rFonts w:cs="Arial"/>
                <w:sz w:val="22"/>
                <w:szCs w:val="22"/>
              </w:rPr>
              <w:t>Refrigerant carried forward in KG</w:t>
            </w:r>
            <w:r>
              <w:rPr>
                <w:rFonts w:cs="Arial"/>
                <w:sz w:val="22"/>
                <w:szCs w:val="22"/>
              </w:rPr>
              <w:t xml:space="preserve"> (ROB)</w:t>
            </w:r>
          </w:p>
        </w:tc>
        <w:tc>
          <w:tcPr>
            <w:tcW w:w="1725" w:type="dxa"/>
            <w:vMerge w:val="restart"/>
            <w:vAlign w:val="center"/>
          </w:tcPr>
          <w:p w14:paraId="049953C7" w14:textId="77777777" w:rsidR="00322045" w:rsidRPr="006B4280" w:rsidRDefault="00322045" w:rsidP="00322045">
            <w:pPr>
              <w:jc w:val="center"/>
              <w:rPr>
                <w:rFonts w:cs="Arial"/>
                <w:sz w:val="22"/>
                <w:szCs w:val="22"/>
              </w:rPr>
            </w:pPr>
            <w:r w:rsidRPr="006B4280">
              <w:rPr>
                <w:rFonts w:cs="Arial"/>
                <w:sz w:val="22"/>
                <w:szCs w:val="22"/>
              </w:rPr>
              <w:t>Remarks</w:t>
            </w:r>
          </w:p>
        </w:tc>
      </w:tr>
      <w:tr w:rsidR="00322045" w14:paraId="74038433" w14:textId="77777777" w:rsidTr="00322045">
        <w:tc>
          <w:tcPr>
            <w:tcW w:w="764" w:type="dxa"/>
            <w:vMerge/>
          </w:tcPr>
          <w:p w14:paraId="028E4F91"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vMerge/>
          </w:tcPr>
          <w:p w14:paraId="288F0E7F"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vMerge/>
          </w:tcPr>
          <w:p w14:paraId="132BE70C"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vAlign w:val="center"/>
          </w:tcPr>
          <w:p w14:paraId="164B77BA" w14:textId="77777777" w:rsidR="00322045" w:rsidRDefault="00322045" w:rsidP="00322045">
            <w:pPr>
              <w:widowControl/>
              <w:overflowPunct/>
              <w:autoSpaceDE/>
              <w:autoSpaceDN/>
              <w:adjustRightInd/>
              <w:spacing w:line="240" w:lineRule="auto"/>
              <w:jc w:val="center"/>
              <w:textAlignment w:val="auto"/>
              <w:rPr>
                <w:rFonts w:cs="Arial"/>
                <w:sz w:val="22"/>
                <w:szCs w:val="22"/>
              </w:rPr>
            </w:pPr>
            <w:r w:rsidRPr="006B4280">
              <w:rPr>
                <w:rFonts w:cs="Arial"/>
                <w:sz w:val="22"/>
                <w:szCs w:val="22"/>
              </w:rPr>
              <w:t>Deliberate</w:t>
            </w:r>
          </w:p>
        </w:tc>
        <w:tc>
          <w:tcPr>
            <w:tcW w:w="1183" w:type="dxa"/>
            <w:vAlign w:val="center"/>
          </w:tcPr>
          <w:p w14:paraId="683CCF2B" w14:textId="77777777" w:rsidR="00322045" w:rsidRDefault="00322045" w:rsidP="00322045">
            <w:pPr>
              <w:widowControl/>
              <w:overflowPunct/>
              <w:autoSpaceDE/>
              <w:autoSpaceDN/>
              <w:adjustRightInd/>
              <w:spacing w:line="240" w:lineRule="auto"/>
              <w:jc w:val="center"/>
              <w:textAlignment w:val="auto"/>
              <w:rPr>
                <w:rFonts w:cs="Arial"/>
                <w:sz w:val="22"/>
                <w:szCs w:val="22"/>
              </w:rPr>
            </w:pPr>
            <w:r w:rsidRPr="006B4280">
              <w:rPr>
                <w:rFonts w:cs="Arial"/>
                <w:sz w:val="22"/>
                <w:szCs w:val="22"/>
              </w:rPr>
              <w:t>Non-deliberate</w:t>
            </w:r>
          </w:p>
        </w:tc>
        <w:tc>
          <w:tcPr>
            <w:tcW w:w="1476" w:type="dxa"/>
            <w:vMerge/>
          </w:tcPr>
          <w:p w14:paraId="7FE49216"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vMerge/>
          </w:tcPr>
          <w:p w14:paraId="7EC564A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vMerge/>
          </w:tcPr>
          <w:p w14:paraId="75B354E0"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vMerge/>
          </w:tcPr>
          <w:p w14:paraId="7BCBF91A"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vMerge/>
          </w:tcPr>
          <w:p w14:paraId="5B2051A8"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vMerge/>
          </w:tcPr>
          <w:p w14:paraId="01E97393"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622FC5FE" w14:textId="77777777" w:rsidTr="00322045">
        <w:tc>
          <w:tcPr>
            <w:tcW w:w="764" w:type="dxa"/>
          </w:tcPr>
          <w:p w14:paraId="45F3826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29DE8D26"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59D9BB93"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10FDEF44"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78D0B6A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79FC1249"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565670D5"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4D336E06"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4910C36E"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2326385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0C4C323B"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40B41A25" w14:textId="77777777" w:rsidTr="00322045">
        <w:tc>
          <w:tcPr>
            <w:tcW w:w="764" w:type="dxa"/>
          </w:tcPr>
          <w:p w14:paraId="5DCB82D4"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6366EBE2"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7E743A61"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4BF0900D"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66D32374"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4D040616"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2E6A57E1"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40BA1D11"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3EF9F635"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166731B6"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0FEAE085"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53CB4FB9" w14:textId="77777777" w:rsidTr="00322045">
        <w:tc>
          <w:tcPr>
            <w:tcW w:w="764" w:type="dxa"/>
          </w:tcPr>
          <w:p w14:paraId="585BD063"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555642BA"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694AAE76"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7113DD59"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221FA289"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32AB1758"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68AB5FEF"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118C5348"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4F63A382"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3C848E7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445A35B6"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5F78EDAB" w14:textId="77777777" w:rsidTr="00322045">
        <w:tc>
          <w:tcPr>
            <w:tcW w:w="764" w:type="dxa"/>
          </w:tcPr>
          <w:p w14:paraId="39BE466C"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53A06B62"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4C4479C0"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79FF8AD8"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5B7E875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201AECA6"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43F56031"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37780102"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11CB6EF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446CA6EA"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174C26CB"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44058258" w14:textId="77777777" w:rsidTr="00322045">
        <w:tc>
          <w:tcPr>
            <w:tcW w:w="764" w:type="dxa"/>
          </w:tcPr>
          <w:p w14:paraId="3D42B49A"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43175EF9"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72A346ED"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7CE4F572"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76A90049"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4C7CE3AF"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6E379174"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64D40A05"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35915DD3"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24C932BC"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55AC09EC"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138A86FB" w14:textId="77777777" w:rsidTr="00322045">
        <w:tc>
          <w:tcPr>
            <w:tcW w:w="764" w:type="dxa"/>
          </w:tcPr>
          <w:p w14:paraId="22663B1E"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46F6BCDF"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02B8A21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002EEF20"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23985CE5"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2730857E"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0B7E0739"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7CE7BE04"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61719504"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5D6E9424"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7636132C"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0F09553A" w14:textId="77777777" w:rsidTr="00322045">
        <w:tc>
          <w:tcPr>
            <w:tcW w:w="764" w:type="dxa"/>
          </w:tcPr>
          <w:p w14:paraId="446918BC"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0EE6BE10"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45163684"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00364378"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3CC6FA15"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3874C6E8"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72FF7AE2"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4E1A30AE"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5DCA515C"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35A02192"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5B34AE23"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62FEFF56" w14:textId="77777777" w:rsidTr="00322045">
        <w:tc>
          <w:tcPr>
            <w:tcW w:w="764" w:type="dxa"/>
          </w:tcPr>
          <w:p w14:paraId="741743BF"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3B8EE0A3"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734C9691"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5C393235"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19480D13"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7C2A4201"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7C3311BA"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4E3C060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6FC02550"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3964680C"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5BF8631C"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4B56742A" w14:textId="77777777" w:rsidTr="00322045">
        <w:tc>
          <w:tcPr>
            <w:tcW w:w="764" w:type="dxa"/>
          </w:tcPr>
          <w:p w14:paraId="6B968219"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0809DC9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7D6048B8"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71D2C010"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3D1F2484"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6EC8BBC9"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25D8F413"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0F183FAB"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304F3087"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690587BA"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1434DEDD" w14:textId="77777777" w:rsidR="00322045" w:rsidRDefault="00322045" w:rsidP="00322045">
            <w:pPr>
              <w:widowControl/>
              <w:overflowPunct/>
              <w:autoSpaceDE/>
              <w:autoSpaceDN/>
              <w:adjustRightInd/>
              <w:spacing w:line="240" w:lineRule="auto"/>
              <w:textAlignment w:val="auto"/>
              <w:rPr>
                <w:rFonts w:cs="Arial"/>
                <w:sz w:val="22"/>
                <w:szCs w:val="22"/>
              </w:rPr>
            </w:pPr>
          </w:p>
        </w:tc>
      </w:tr>
      <w:tr w:rsidR="00322045" w14:paraId="2B9939DE" w14:textId="77777777" w:rsidTr="00322045">
        <w:tc>
          <w:tcPr>
            <w:tcW w:w="764" w:type="dxa"/>
          </w:tcPr>
          <w:p w14:paraId="4EB34BB8"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502" w:type="dxa"/>
          </w:tcPr>
          <w:p w14:paraId="4F6CB13A"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27" w:type="dxa"/>
          </w:tcPr>
          <w:p w14:paraId="17D7E0AE"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219" w:type="dxa"/>
          </w:tcPr>
          <w:p w14:paraId="4FD3282F"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183" w:type="dxa"/>
          </w:tcPr>
          <w:p w14:paraId="72B97D05"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76" w:type="dxa"/>
          </w:tcPr>
          <w:p w14:paraId="50FE22E0"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355" w:type="dxa"/>
          </w:tcPr>
          <w:p w14:paraId="408CC12B"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7" w:type="dxa"/>
          </w:tcPr>
          <w:p w14:paraId="72DB67A2"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418" w:type="dxa"/>
          </w:tcPr>
          <w:p w14:paraId="6623A9F6"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984" w:type="dxa"/>
          </w:tcPr>
          <w:p w14:paraId="013C22CE" w14:textId="77777777" w:rsidR="00322045" w:rsidRDefault="00322045" w:rsidP="00322045">
            <w:pPr>
              <w:widowControl/>
              <w:overflowPunct/>
              <w:autoSpaceDE/>
              <w:autoSpaceDN/>
              <w:adjustRightInd/>
              <w:spacing w:line="240" w:lineRule="auto"/>
              <w:textAlignment w:val="auto"/>
              <w:rPr>
                <w:rFonts w:cs="Arial"/>
                <w:sz w:val="22"/>
                <w:szCs w:val="22"/>
              </w:rPr>
            </w:pPr>
          </w:p>
        </w:tc>
        <w:tc>
          <w:tcPr>
            <w:tcW w:w="1725" w:type="dxa"/>
          </w:tcPr>
          <w:p w14:paraId="7B0FE38B" w14:textId="77777777" w:rsidR="00322045" w:rsidRDefault="00322045" w:rsidP="00322045">
            <w:pPr>
              <w:widowControl/>
              <w:overflowPunct/>
              <w:autoSpaceDE/>
              <w:autoSpaceDN/>
              <w:adjustRightInd/>
              <w:spacing w:line="240" w:lineRule="auto"/>
              <w:textAlignment w:val="auto"/>
              <w:rPr>
                <w:rFonts w:cs="Arial"/>
                <w:sz w:val="22"/>
                <w:szCs w:val="22"/>
              </w:rPr>
            </w:pPr>
          </w:p>
        </w:tc>
      </w:tr>
    </w:tbl>
    <w:p w14:paraId="304DCE18" w14:textId="77777777" w:rsidR="00AA34FB" w:rsidRDefault="00AA34FB">
      <w:pPr>
        <w:widowControl/>
        <w:overflowPunct/>
        <w:autoSpaceDE/>
        <w:autoSpaceDN/>
        <w:adjustRightInd/>
        <w:spacing w:line="240" w:lineRule="auto"/>
        <w:textAlignment w:val="auto"/>
        <w:rPr>
          <w:rFonts w:cs="Arial"/>
          <w:sz w:val="22"/>
          <w:szCs w:val="22"/>
        </w:rPr>
      </w:pPr>
    </w:p>
    <w:p w14:paraId="33E83D65" w14:textId="77777777" w:rsidR="00AA34FB" w:rsidRDefault="00AA34FB">
      <w:pPr>
        <w:widowControl/>
        <w:overflowPunct/>
        <w:autoSpaceDE/>
        <w:autoSpaceDN/>
        <w:adjustRightInd/>
        <w:spacing w:line="240" w:lineRule="auto"/>
        <w:textAlignment w:val="auto"/>
        <w:rPr>
          <w:rFonts w:cs="Arial"/>
          <w:sz w:val="22"/>
          <w:szCs w:val="22"/>
        </w:rPr>
      </w:pPr>
      <w:r>
        <w:rPr>
          <w:rFonts w:cs="Arial"/>
          <w:sz w:val="22"/>
          <w:szCs w:val="22"/>
        </w:rPr>
        <w:br w:type="page"/>
      </w:r>
    </w:p>
    <w:p w14:paraId="6F881AE3" w14:textId="77777777" w:rsidR="00322045" w:rsidRDefault="00322045" w:rsidP="00322045">
      <w:pPr>
        <w:widowControl/>
        <w:overflowPunct/>
        <w:autoSpaceDE/>
        <w:autoSpaceDN/>
        <w:adjustRightInd/>
        <w:spacing w:line="240" w:lineRule="auto"/>
        <w:textAlignment w:val="auto"/>
        <w:rPr>
          <w:rFonts w:cs="Arial"/>
          <w:sz w:val="22"/>
          <w:szCs w:val="22"/>
        </w:rPr>
      </w:pPr>
    </w:p>
    <w:tbl>
      <w:tblPr>
        <w:tblStyle w:val="TableGrid"/>
        <w:tblW w:w="0" w:type="auto"/>
        <w:tblLook w:val="04A0" w:firstRow="1" w:lastRow="0" w:firstColumn="1" w:lastColumn="0" w:noHBand="0" w:noVBand="1"/>
      </w:tblPr>
      <w:tblGrid>
        <w:gridCol w:w="3867"/>
        <w:gridCol w:w="3867"/>
        <w:gridCol w:w="3868"/>
        <w:gridCol w:w="3868"/>
      </w:tblGrid>
      <w:tr w:rsidR="00322045" w14:paraId="68D8B02E" w14:textId="77777777" w:rsidTr="00322045">
        <w:trPr>
          <w:trHeight w:val="474"/>
        </w:trPr>
        <w:tc>
          <w:tcPr>
            <w:tcW w:w="15470" w:type="dxa"/>
            <w:gridSpan w:val="4"/>
          </w:tcPr>
          <w:p w14:paraId="537C7671" w14:textId="77777777" w:rsidR="00322045" w:rsidRDefault="00322045" w:rsidP="008A2E10">
            <w:pPr>
              <w:widowControl/>
              <w:overflowPunct/>
              <w:autoSpaceDE/>
              <w:autoSpaceDN/>
              <w:adjustRightInd/>
              <w:spacing w:line="240" w:lineRule="auto"/>
              <w:jc w:val="center"/>
              <w:textAlignment w:val="auto"/>
              <w:rPr>
                <w:rFonts w:cs="Arial"/>
                <w:sz w:val="22"/>
                <w:szCs w:val="22"/>
              </w:rPr>
            </w:pPr>
            <w:r w:rsidRPr="006B4280">
              <w:rPr>
                <w:rFonts w:cs="Arial"/>
                <w:b/>
                <w:sz w:val="28"/>
                <w:szCs w:val="28"/>
                <w:u w:val="single"/>
              </w:rPr>
              <w:t>Ozone Depleting Substance (ODS) Maintenance and Repair</w:t>
            </w:r>
          </w:p>
        </w:tc>
      </w:tr>
      <w:tr w:rsidR="00322045" w14:paraId="6CFE4E8E" w14:textId="77777777" w:rsidTr="00322045">
        <w:trPr>
          <w:trHeight w:val="566"/>
        </w:trPr>
        <w:tc>
          <w:tcPr>
            <w:tcW w:w="3867" w:type="dxa"/>
            <w:vAlign w:val="center"/>
          </w:tcPr>
          <w:p w14:paraId="5BEBBA76" w14:textId="77777777" w:rsidR="00322045" w:rsidRDefault="00322045" w:rsidP="008A2E10">
            <w:pPr>
              <w:widowControl/>
              <w:overflowPunct/>
              <w:autoSpaceDE/>
              <w:autoSpaceDN/>
              <w:adjustRightInd/>
              <w:spacing w:line="240" w:lineRule="auto"/>
              <w:textAlignment w:val="auto"/>
              <w:rPr>
                <w:rFonts w:cs="Arial"/>
                <w:sz w:val="22"/>
                <w:szCs w:val="22"/>
              </w:rPr>
            </w:pPr>
            <w:r w:rsidRPr="006B4280">
              <w:rPr>
                <w:rFonts w:cs="Arial"/>
                <w:sz w:val="22"/>
                <w:szCs w:val="22"/>
              </w:rPr>
              <w:t>Ship’s Name:</w:t>
            </w:r>
          </w:p>
        </w:tc>
        <w:tc>
          <w:tcPr>
            <w:tcW w:w="3867" w:type="dxa"/>
            <w:vAlign w:val="center"/>
          </w:tcPr>
          <w:p w14:paraId="7D5D3454" w14:textId="77777777" w:rsidR="00322045" w:rsidRDefault="00322045" w:rsidP="008A2E10">
            <w:pPr>
              <w:widowControl/>
              <w:overflowPunct/>
              <w:autoSpaceDE/>
              <w:autoSpaceDN/>
              <w:adjustRightInd/>
              <w:spacing w:line="240" w:lineRule="auto"/>
              <w:textAlignment w:val="auto"/>
              <w:rPr>
                <w:rFonts w:cs="Arial"/>
                <w:sz w:val="22"/>
                <w:szCs w:val="22"/>
              </w:rPr>
            </w:pPr>
          </w:p>
        </w:tc>
        <w:tc>
          <w:tcPr>
            <w:tcW w:w="3868" w:type="dxa"/>
            <w:vAlign w:val="center"/>
          </w:tcPr>
          <w:p w14:paraId="7BAD7731" w14:textId="77777777" w:rsidR="00322045" w:rsidRDefault="00322045" w:rsidP="008A2E10">
            <w:pPr>
              <w:widowControl/>
              <w:overflowPunct/>
              <w:autoSpaceDE/>
              <w:autoSpaceDN/>
              <w:adjustRightInd/>
              <w:spacing w:line="240" w:lineRule="auto"/>
              <w:textAlignment w:val="auto"/>
              <w:rPr>
                <w:rFonts w:cs="Arial"/>
                <w:sz w:val="22"/>
                <w:szCs w:val="22"/>
              </w:rPr>
            </w:pPr>
            <w:r w:rsidRPr="006B4280">
              <w:rPr>
                <w:rFonts w:cs="Arial"/>
                <w:sz w:val="22"/>
                <w:szCs w:val="22"/>
              </w:rPr>
              <w:t>Date:</w:t>
            </w:r>
          </w:p>
        </w:tc>
        <w:tc>
          <w:tcPr>
            <w:tcW w:w="3868" w:type="dxa"/>
            <w:vAlign w:val="center"/>
          </w:tcPr>
          <w:p w14:paraId="48C29C98" w14:textId="77777777" w:rsidR="00322045" w:rsidRDefault="00322045" w:rsidP="008A2E10">
            <w:pPr>
              <w:widowControl/>
              <w:overflowPunct/>
              <w:autoSpaceDE/>
              <w:autoSpaceDN/>
              <w:adjustRightInd/>
              <w:spacing w:line="240" w:lineRule="auto"/>
              <w:textAlignment w:val="auto"/>
              <w:rPr>
                <w:rFonts w:cs="Arial"/>
                <w:sz w:val="22"/>
                <w:szCs w:val="22"/>
              </w:rPr>
            </w:pPr>
          </w:p>
        </w:tc>
      </w:tr>
      <w:tr w:rsidR="00322045" w14:paraId="516E9451" w14:textId="77777777" w:rsidTr="00322045">
        <w:trPr>
          <w:trHeight w:val="455"/>
        </w:trPr>
        <w:tc>
          <w:tcPr>
            <w:tcW w:w="3867" w:type="dxa"/>
            <w:vAlign w:val="center"/>
          </w:tcPr>
          <w:p w14:paraId="73188788" w14:textId="77777777" w:rsidR="00322045" w:rsidRDefault="00322045" w:rsidP="008A2E10">
            <w:pPr>
              <w:widowControl/>
              <w:overflowPunct/>
              <w:autoSpaceDE/>
              <w:autoSpaceDN/>
              <w:adjustRightInd/>
              <w:spacing w:line="240" w:lineRule="auto"/>
              <w:textAlignment w:val="auto"/>
              <w:rPr>
                <w:rFonts w:cs="Arial"/>
                <w:sz w:val="22"/>
                <w:szCs w:val="22"/>
              </w:rPr>
            </w:pPr>
            <w:proofErr w:type="gramStart"/>
            <w:r w:rsidRPr="006B4280">
              <w:rPr>
                <w:rFonts w:cs="Arial"/>
                <w:sz w:val="22"/>
                <w:szCs w:val="22"/>
              </w:rPr>
              <w:t>PIC :</w:t>
            </w:r>
            <w:proofErr w:type="gramEnd"/>
            <w:r w:rsidRPr="006B4280">
              <w:rPr>
                <w:rFonts w:cs="Arial"/>
                <w:sz w:val="22"/>
                <w:szCs w:val="22"/>
              </w:rPr>
              <w:t xml:space="preserve">  </w:t>
            </w:r>
          </w:p>
        </w:tc>
        <w:tc>
          <w:tcPr>
            <w:tcW w:w="3867" w:type="dxa"/>
            <w:vAlign w:val="center"/>
          </w:tcPr>
          <w:p w14:paraId="0F14669E" w14:textId="77777777" w:rsidR="00322045" w:rsidRDefault="00322045" w:rsidP="008A2E10">
            <w:pPr>
              <w:widowControl/>
              <w:overflowPunct/>
              <w:autoSpaceDE/>
              <w:autoSpaceDN/>
              <w:adjustRightInd/>
              <w:spacing w:line="240" w:lineRule="auto"/>
              <w:textAlignment w:val="auto"/>
              <w:rPr>
                <w:rFonts w:cs="Arial"/>
                <w:sz w:val="22"/>
                <w:szCs w:val="22"/>
              </w:rPr>
            </w:pPr>
          </w:p>
        </w:tc>
        <w:tc>
          <w:tcPr>
            <w:tcW w:w="3868" w:type="dxa"/>
            <w:vAlign w:val="center"/>
          </w:tcPr>
          <w:p w14:paraId="1CB178C4" w14:textId="77777777" w:rsidR="00322045" w:rsidRDefault="00322045" w:rsidP="008A2E10">
            <w:pPr>
              <w:widowControl/>
              <w:overflowPunct/>
              <w:autoSpaceDE/>
              <w:autoSpaceDN/>
              <w:adjustRightInd/>
              <w:spacing w:line="240" w:lineRule="auto"/>
              <w:textAlignment w:val="auto"/>
              <w:rPr>
                <w:rFonts w:cs="Arial"/>
                <w:sz w:val="22"/>
                <w:szCs w:val="22"/>
              </w:rPr>
            </w:pPr>
            <w:proofErr w:type="gramStart"/>
            <w:r w:rsidRPr="006B4280">
              <w:rPr>
                <w:rFonts w:cs="Arial"/>
                <w:sz w:val="22"/>
                <w:szCs w:val="22"/>
              </w:rPr>
              <w:t>CEO :</w:t>
            </w:r>
            <w:proofErr w:type="gramEnd"/>
          </w:p>
        </w:tc>
        <w:tc>
          <w:tcPr>
            <w:tcW w:w="3868" w:type="dxa"/>
            <w:vAlign w:val="center"/>
          </w:tcPr>
          <w:p w14:paraId="5F72C7F9" w14:textId="77777777" w:rsidR="00322045" w:rsidRDefault="00322045" w:rsidP="008A2E10">
            <w:pPr>
              <w:widowControl/>
              <w:overflowPunct/>
              <w:autoSpaceDE/>
              <w:autoSpaceDN/>
              <w:adjustRightInd/>
              <w:spacing w:line="240" w:lineRule="auto"/>
              <w:textAlignment w:val="auto"/>
              <w:rPr>
                <w:rFonts w:cs="Arial"/>
                <w:sz w:val="22"/>
                <w:szCs w:val="22"/>
              </w:rPr>
            </w:pPr>
          </w:p>
        </w:tc>
      </w:tr>
    </w:tbl>
    <w:p w14:paraId="1A3CC0BE" w14:textId="77777777" w:rsidR="00322045" w:rsidRDefault="00322045" w:rsidP="00322045">
      <w:pPr>
        <w:widowControl/>
        <w:overflowPunct/>
        <w:autoSpaceDE/>
        <w:autoSpaceDN/>
        <w:adjustRightInd/>
        <w:spacing w:line="240" w:lineRule="auto"/>
        <w:textAlignment w:val="auto"/>
        <w:rPr>
          <w:rFonts w:cs="Arial"/>
          <w:sz w:val="22"/>
          <w:szCs w:val="22"/>
        </w:rPr>
      </w:pPr>
    </w:p>
    <w:tbl>
      <w:tblPr>
        <w:tblStyle w:val="TableGrid"/>
        <w:tblW w:w="0" w:type="auto"/>
        <w:tblLook w:val="04A0" w:firstRow="1" w:lastRow="0" w:firstColumn="1" w:lastColumn="0" w:noHBand="0" w:noVBand="1"/>
      </w:tblPr>
      <w:tblGrid>
        <w:gridCol w:w="7735"/>
        <w:gridCol w:w="7735"/>
      </w:tblGrid>
      <w:tr w:rsidR="00322045" w14:paraId="344FF083" w14:textId="77777777" w:rsidTr="00322045">
        <w:tc>
          <w:tcPr>
            <w:tcW w:w="7735" w:type="dxa"/>
          </w:tcPr>
          <w:p w14:paraId="27BB0048" w14:textId="77777777" w:rsidR="00322045" w:rsidRDefault="00322045" w:rsidP="00322045">
            <w:pPr>
              <w:widowControl/>
              <w:overflowPunct/>
              <w:autoSpaceDE/>
              <w:autoSpaceDN/>
              <w:adjustRightInd/>
              <w:spacing w:line="240" w:lineRule="auto"/>
              <w:jc w:val="center"/>
              <w:textAlignment w:val="auto"/>
              <w:rPr>
                <w:rFonts w:cs="Arial"/>
                <w:sz w:val="22"/>
                <w:szCs w:val="22"/>
              </w:rPr>
            </w:pPr>
            <w:r>
              <w:rPr>
                <w:rFonts w:cs="Arial"/>
                <w:b/>
                <w:sz w:val="22"/>
                <w:szCs w:val="22"/>
              </w:rPr>
              <w:t>Kind of M</w:t>
            </w:r>
            <w:r w:rsidRPr="006B4280">
              <w:rPr>
                <w:rFonts w:cs="Arial"/>
                <w:b/>
                <w:sz w:val="22"/>
                <w:szCs w:val="22"/>
              </w:rPr>
              <w:t xml:space="preserve">aintenance and </w:t>
            </w:r>
            <w:r>
              <w:rPr>
                <w:rFonts w:cs="Arial"/>
                <w:b/>
                <w:sz w:val="22"/>
                <w:szCs w:val="22"/>
              </w:rPr>
              <w:t>R</w:t>
            </w:r>
            <w:r w:rsidRPr="006B4280">
              <w:rPr>
                <w:rFonts w:cs="Arial"/>
                <w:b/>
                <w:sz w:val="22"/>
                <w:szCs w:val="22"/>
              </w:rPr>
              <w:t>epair</w:t>
            </w:r>
          </w:p>
        </w:tc>
        <w:tc>
          <w:tcPr>
            <w:tcW w:w="7735" w:type="dxa"/>
          </w:tcPr>
          <w:p w14:paraId="4C069A08" w14:textId="77777777" w:rsidR="00322045" w:rsidRDefault="00322045" w:rsidP="00322045">
            <w:pPr>
              <w:widowControl/>
              <w:overflowPunct/>
              <w:autoSpaceDE/>
              <w:autoSpaceDN/>
              <w:adjustRightInd/>
              <w:spacing w:line="240" w:lineRule="auto"/>
              <w:jc w:val="center"/>
              <w:textAlignment w:val="auto"/>
              <w:rPr>
                <w:rFonts w:cs="Arial"/>
                <w:sz w:val="22"/>
                <w:szCs w:val="22"/>
              </w:rPr>
            </w:pPr>
            <w:r w:rsidRPr="006B4280">
              <w:rPr>
                <w:rFonts w:cs="Arial"/>
                <w:b/>
                <w:sz w:val="22"/>
                <w:szCs w:val="22"/>
              </w:rPr>
              <w:t>Remarks</w:t>
            </w:r>
          </w:p>
        </w:tc>
      </w:tr>
      <w:tr w:rsidR="00322045" w14:paraId="538BE6E1" w14:textId="77777777" w:rsidTr="00322045">
        <w:tc>
          <w:tcPr>
            <w:tcW w:w="7735" w:type="dxa"/>
          </w:tcPr>
          <w:p w14:paraId="79CA8FA1" w14:textId="77777777" w:rsidR="00322045" w:rsidRDefault="00322045">
            <w:pPr>
              <w:widowControl/>
              <w:overflowPunct/>
              <w:autoSpaceDE/>
              <w:autoSpaceDN/>
              <w:adjustRightInd/>
              <w:spacing w:line="240" w:lineRule="auto"/>
              <w:textAlignment w:val="auto"/>
              <w:rPr>
                <w:rFonts w:cs="Arial"/>
                <w:sz w:val="22"/>
                <w:szCs w:val="22"/>
              </w:rPr>
            </w:pPr>
          </w:p>
        </w:tc>
        <w:tc>
          <w:tcPr>
            <w:tcW w:w="7735" w:type="dxa"/>
          </w:tcPr>
          <w:p w14:paraId="6AF4FC9C" w14:textId="77777777" w:rsidR="00322045" w:rsidRDefault="00322045">
            <w:pPr>
              <w:widowControl/>
              <w:overflowPunct/>
              <w:autoSpaceDE/>
              <w:autoSpaceDN/>
              <w:adjustRightInd/>
              <w:spacing w:line="240" w:lineRule="auto"/>
              <w:textAlignment w:val="auto"/>
              <w:rPr>
                <w:rFonts w:cs="Arial"/>
                <w:sz w:val="22"/>
                <w:szCs w:val="22"/>
              </w:rPr>
            </w:pPr>
          </w:p>
        </w:tc>
      </w:tr>
      <w:tr w:rsidR="00322045" w14:paraId="6C0535A4" w14:textId="77777777" w:rsidTr="00322045">
        <w:tc>
          <w:tcPr>
            <w:tcW w:w="7735" w:type="dxa"/>
          </w:tcPr>
          <w:p w14:paraId="39252978" w14:textId="77777777" w:rsidR="00322045" w:rsidRDefault="00322045">
            <w:pPr>
              <w:widowControl/>
              <w:overflowPunct/>
              <w:autoSpaceDE/>
              <w:autoSpaceDN/>
              <w:adjustRightInd/>
              <w:spacing w:line="240" w:lineRule="auto"/>
              <w:textAlignment w:val="auto"/>
              <w:rPr>
                <w:rFonts w:cs="Arial"/>
                <w:sz w:val="22"/>
                <w:szCs w:val="22"/>
              </w:rPr>
            </w:pPr>
          </w:p>
        </w:tc>
        <w:tc>
          <w:tcPr>
            <w:tcW w:w="7735" w:type="dxa"/>
          </w:tcPr>
          <w:p w14:paraId="61B4B15D" w14:textId="77777777" w:rsidR="00322045" w:rsidRDefault="00322045">
            <w:pPr>
              <w:widowControl/>
              <w:overflowPunct/>
              <w:autoSpaceDE/>
              <w:autoSpaceDN/>
              <w:adjustRightInd/>
              <w:spacing w:line="240" w:lineRule="auto"/>
              <w:textAlignment w:val="auto"/>
              <w:rPr>
                <w:rFonts w:cs="Arial"/>
                <w:sz w:val="22"/>
                <w:szCs w:val="22"/>
              </w:rPr>
            </w:pPr>
          </w:p>
        </w:tc>
      </w:tr>
      <w:tr w:rsidR="00322045" w14:paraId="673D60AB" w14:textId="77777777" w:rsidTr="00322045">
        <w:tc>
          <w:tcPr>
            <w:tcW w:w="7735" w:type="dxa"/>
          </w:tcPr>
          <w:p w14:paraId="1EE7D442" w14:textId="77777777" w:rsidR="00322045" w:rsidRDefault="00322045">
            <w:pPr>
              <w:widowControl/>
              <w:overflowPunct/>
              <w:autoSpaceDE/>
              <w:autoSpaceDN/>
              <w:adjustRightInd/>
              <w:spacing w:line="240" w:lineRule="auto"/>
              <w:textAlignment w:val="auto"/>
              <w:rPr>
                <w:rFonts w:cs="Arial"/>
                <w:sz w:val="22"/>
                <w:szCs w:val="22"/>
              </w:rPr>
            </w:pPr>
          </w:p>
        </w:tc>
        <w:tc>
          <w:tcPr>
            <w:tcW w:w="7735" w:type="dxa"/>
          </w:tcPr>
          <w:p w14:paraId="3EC6AF3C" w14:textId="77777777" w:rsidR="00322045" w:rsidRDefault="00322045">
            <w:pPr>
              <w:widowControl/>
              <w:overflowPunct/>
              <w:autoSpaceDE/>
              <w:autoSpaceDN/>
              <w:adjustRightInd/>
              <w:spacing w:line="240" w:lineRule="auto"/>
              <w:textAlignment w:val="auto"/>
              <w:rPr>
                <w:rFonts w:cs="Arial"/>
                <w:sz w:val="22"/>
                <w:szCs w:val="22"/>
              </w:rPr>
            </w:pPr>
          </w:p>
        </w:tc>
      </w:tr>
      <w:tr w:rsidR="00322045" w14:paraId="2762FDD1" w14:textId="77777777" w:rsidTr="00322045">
        <w:tc>
          <w:tcPr>
            <w:tcW w:w="7735" w:type="dxa"/>
          </w:tcPr>
          <w:p w14:paraId="38B27216" w14:textId="77777777" w:rsidR="00322045" w:rsidRDefault="00322045">
            <w:pPr>
              <w:widowControl/>
              <w:overflowPunct/>
              <w:autoSpaceDE/>
              <w:autoSpaceDN/>
              <w:adjustRightInd/>
              <w:spacing w:line="240" w:lineRule="auto"/>
              <w:textAlignment w:val="auto"/>
              <w:rPr>
                <w:rFonts w:cs="Arial"/>
                <w:sz w:val="22"/>
                <w:szCs w:val="22"/>
              </w:rPr>
            </w:pPr>
          </w:p>
        </w:tc>
        <w:tc>
          <w:tcPr>
            <w:tcW w:w="7735" w:type="dxa"/>
          </w:tcPr>
          <w:p w14:paraId="30CF9A66" w14:textId="77777777" w:rsidR="00322045" w:rsidRDefault="00322045">
            <w:pPr>
              <w:widowControl/>
              <w:overflowPunct/>
              <w:autoSpaceDE/>
              <w:autoSpaceDN/>
              <w:adjustRightInd/>
              <w:spacing w:line="240" w:lineRule="auto"/>
              <w:textAlignment w:val="auto"/>
              <w:rPr>
                <w:rFonts w:cs="Arial"/>
                <w:sz w:val="22"/>
                <w:szCs w:val="22"/>
              </w:rPr>
            </w:pPr>
          </w:p>
        </w:tc>
      </w:tr>
      <w:tr w:rsidR="00322045" w14:paraId="005E0DA0" w14:textId="77777777" w:rsidTr="00322045">
        <w:tc>
          <w:tcPr>
            <w:tcW w:w="7735" w:type="dxa"/>
          </w:tcPr>
          <w:p w14:paraId="1BB00EB3" w14:textId="77777777" w:rsidR="00322045" w:rsidRDefault="00322045">
            <w:pPr>
              <w:widowControl/>
              <w:overflowPunct/>
              <w:autoSpaceDE/>
              <w:autoSpaceDN/>
              <w:adjustRightInd/>
              <w:spacing w:line="240" w:lineRule="auto"/>
              <w:textAlignment w:val="auto"/>
              <w:rPr>
                <w:rFonts w:cs="Arial"/>
                <w:sz w:val="22"/>
                <w:szCs w:val="22"/>
              </w:rPr>
            </w:pPr>
          </w:p>
        </w:tc>
        <w:tc>
          <w:tcPr>
            <w:tcW w:w="7735" w:type="dxa"/>
          </w:tcPr>
          <w:p w14:paraId="4C309F5A" w14:textId="77777777" w:rsidR="00322045" w:rsidRDefault="00322045">
            <w:pPr>
              <w:widowControl/>
              <w:overflowPunct/>
              <w:autoSpaceDE/>
              <w:autoSpaceDN/>
              <w:adjustRightInd/>
              <w:spacing w:line="240" w:lineRule="auto"/>
              <w:textAlignment w:val="auto"/>
              <w:rPr>
                <w:rFonts w:cs="Arial"/>
                <w:sz w:val="22"/>
                <w:szCs w:val="22"/>
              </w:rPr>
            </w:pPr>
          </w:p>
        </w:tc>
      </w:tr>
    </w:tbl>
    <w:p w14:paraId="333D6301" w14:textId="77777777" w:rsidR="00322045" w:rsidRDefault="00322045">
      <w:pPr>
        <w:widowControl/>
        <w:overflowPunct/>
        <w:autoSpaceDE/>
        <w:autoSpaceDN/>
        <w:adjustRightInd/>
        <w:spacing w:line="240" w:lineRule="auto"/>
        <w:textAlignment w:val="auto"/>
        <w:rPr>
          <w:rFonts w:cs="Arial"/>
          <w:sz w:val="22"/>
          <w:szCs w:val="22"/>
        </w:rPr>
      </w:pPr>
    </w:p>
    <w:p w14:paraId="550BF9D3" w14:textId="77777777" w:rsidR="00322045" w:rsidRDefault="00322045">
      <w:pPr>
        <w:widowControl/>
        <w:overflowPunct/>
        <w:autoSpaceDE/>
        <w:autoSpaceDN/>
        <w:adjustRightInd/>
        <w:spacing w:line="240" w:lineRule="auto"/>
        <w:textAlignment w:val="auto"/>
        <w:rPr>
          <w:rFonts w:cs="Arial"/>
          <w:sz w:val="22"/>
          <w:szCs w:val="22"/>
        </w:rPr>
      </w:pPr>
    </w:p>
    <w:p w14:paraId="477C016C" w14:textId="77777777" w:rsidR="00322045" w:rsidRDefault="00322045">
      <w:pPr>
        <w:widowControl/>
        <w:overflowPunct/>
        <w:autoSpaceDE/>
        <w:autoSpaceDN/>
        <w:adjustRightInd/>
        <w:spacing w:line="240" w:lineRule="auto"/>
        <w:textAlignment w:val="auto"/>
        <w:rPr>
          <w:rFonts w:cs="Arial"/>
          <w:sz w:val="22"/>
          <w:szCs w:val="22"/>
        </w:rPr>
      </w:pPr>
    </w:p>
    <w:sectPr w:rsidR="00322045" w:rsidSect="00C305BE">
      <w:headerReference w:type="even" r:id="rId11"/>
      <w:headerReference w:type="default" r:id="rId12"/>
      <w:footerReference w:type="even" r:id="rId13"/>
      <w:footerReference w:type="default" r:id="rId14"/>
      <w:headerReference w:type="first" r:id="rId15"/>
      <w:footerReference w:type="first" r:id="rId16"/>
      <w:pgSz w:w="16834" w:h="11909" w:orient="landscape" w:code="9"/>
      <w:pgMar w:top="1560" w:right="634" w:bottom="851" w:left="720" w:header="426" w:footer="283" w:gutter="0"/>
      <w:pgNumType w:chapStyle="2"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8CFE" w14:textId="77777777" w:rsidR="008B79AD" w:rsidRDefault="008B79AD">
      <w:r>
        <w:separator/>
      </w:r>
    </w:p>
  </w:endnote>
  <w:endnote w:type="continuationSeparator" w:id="0">
    <w:p w14:paraId="54F4553F" w14:textId="77777777" w:rsidR="008B79AD" w:rsidRDefault="008B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ｺﾞｼｯｸ">
    <w:altName w:val="Arial Unicode MS"/>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7513" w14:textId="77777777" w:rsidR="00B04A5C" w:rsidRDefault="00B04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C75E" w14:textId="50CC146E" w:rsidR="00037989" w:rsidRDefault="00037989" w:rsidP="000379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8C49" w14:textId="77777777" w:rsidR="00B04A5C" w:rsidRDefault="00B04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4B58" w14:textId="77777777" w:rsidR="008B79AD" w:rsidRDefault="008B79AD">
      <w:r>
        <w:separator/>
      </w:r>
    </w:p>
  </w:footnote>
  <w:footnote w:type="continuationSeparator" w:id="0">
    <w:p w14:paraId="46E88AC5" w14:textId="77777777" w:rsidR="008B79AD" w:rsidRDefault="008B7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E413" w14:textId="77777777" w:rsidR="00B04A5C" w:rsidRDefault="00B04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4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62"/>
      <w:gridCol w:w="10064"/>
      <w:gridCol w:w="2218"/>
    </w:tblGrid>
    <w:tr w:rsidR="00AB4B99" w:rsidRPr="00AB4B99" w14:paraId="3FF7439B" w14:textId="77777777" w:rsidTr="008C5F32">
      <w:trPr>
        <w:trHeight w:val="1530"/>
        <w:jc w:val="center"/>
      </w:trPr>
      <w:tc>
        <w:tcPr>
          <w:tcW w:w="2962" w:type="dxa"/>
          <w:vAlign w:val="center"/>
        </w:tcPr>
        <w:p w14:paraId="30A411B9" w14:textId="0C2368A9" w:rsidR="00AB4B99" w:rsidRPr="00AB4B99" w:rsidRDefault="00C150A5" w:rsidP="00AB4B99">
          <w:pPr>
            <w:widowControl/>
            <w:overflowPunct/>
            <w:autoSpaceDE/>
            <w:autoSpaceDN/>
            <w:adjustRightInd/>
            <w:spacing w:line="240" w:lineRule="auto"/>
            <w:jc w:val="both"/>
            <w:textAlignment w:val="auto"/>
            <w:rPr>
              <w:rFonts w:eastAsia="Times New Roman"/>
              <w:sz w:val="22"/>
              <w:lang w:eastAsia="en-US"/>
            </w:rPr>
          </w:pPr>
          <w:r>
            <w:rPr>
              <w:noProof/>
            </w:rPr>
            <w:drawing>
              <wp:anchor distT="0" distB="0" distL="114300" distR="114300" simplePos="0" relativeHeight="251658240" behindDoc="0" locked="0" layoutInCell="1" allowOverlap="1" wp14:anchorId="5FC52690" wp14:editId="19ABBE51">
                <wp:simplePos x="0" y="0"/>
                <wp:positionH relativeFrom="column">
                  <wp:posOffset>-29845</wp:posOffset>
                </wp:positionH>
                <wp:positionV relativeFrom="paragraph">
                  <wp:posOffset>34925</wp:posOffset>
                </wp:positionV>
                <wp:extent cx="1833245" cy="373380"/>
                <wp:effectExtent l="0" t="0" r="0" b="7620"/>
                <wp:wrapNone/>
                <wp:docPr id="555539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39229" name=""/>
                        <pic:cNvPicPr/>
                      </pic:nvPicPr>
                      <pic:blipFill>
                        <a:blip r:embed="rId1">
                          <a:extLst>
                            <a:ext uri="{28A0092B-C50C-407E-A947-70E740481C1C}">
                              <a14:useLocalDpi xmlns:a14="http://schemas.microsoft.com/office/drawing/2010/main" val="0"/>
                            </a:ext>
                          </a:extLst>
                        </a:blip>
                        <a:stretch>
                          <a:fillRect/>
                        </a:stretch>
                      </pic:blipFill>
                      <pic:spPr>
                        <a:xfrm>
                          <a:off x="0" y="0"/>
                          <a:ext cx="1833245" cy="373380"/>
                        </a:xfrm>
                        <a:prstGeom prst="rect">
                          <a:avLst/>
                        </a:prstGeom>
                      </pic:spPr>
                    </pic:pic>
                  </a:graphicData>
                </a:graphic>
                <wp14:sizeRelH relativeFrom="margin">
                  <wp14:pctWidth>0</wp14:pctWidth>
                </wp14:sizeRelH>
                <wp14:sizeRelV relativeFrom="margin">
                  <wp14:pctHeight>0</wp14:pctHeight>
                </wp14:sizeRelV>
              </wp:anchor>
            </w:drawing>
          </w:r>
        </w:p>
      </w:tc>
      <w:tc>
        <w:tcPr>
          <w:tcW w:w="10064" w:type="dxa"/>
          <w:vAlign w:val="center"/>
        </w:tcPr>
        <w:p w14:paraId="4D5EE3AF" w14:textId="77777777" w:rsidR="00AB4B99" w:rsidRPr="00AB4B99" w:rsidRDefault="00D67EA2" w:rsidP="00AB4B99">
          <w:pPr>
            <w:overflowPunct/>
            <w:autoSpaceDE/>
            <w:autoSpaceDN/>
            <w:adjustRightInd/>
            <w:spacing w:line="240" w:lineRule="auto"/>
            <w:jc w:val="center"/>
            <w:textAlignment w:val="auto"/>
            <w:rPr>
              <w:rFonts w:eastAsia="Times New Roman"/>
              <w:i/>
              <w:snapToGrid w:val="0"/>
              <w:sz w:val="16"/>
              <w:szCs w:val="18"/>
              <w:lang w:eastAsia="en-US"/>
            </w:rPr>
          </w:pPr>
          <w:r>
            <w:rPr>
              <w:rFonts w:eastAsia="Times New Roman"/>
              <w:i/>
              <w:snapToGrid w:val="0"/>
              <w:lang w:eastAsia="en-US"/>
            </w:rPr>
            <w:t>H</w:t>
          </w:r>
          <w:r w:rsidRPr="00137D89">
            <w:rPr>
              <w:rFonts w:eastAsia="Times New Roman"/>
              <w:i/>
              <w:snapToGrid w:val="0"/>
              <w:lang w:eastAsia="en-US"/>
            </w:rPr>
            <w:t>EALTH, SAFETY, ENVIRONMENT AND QUALITY MANAGEMENT SYSTEM</w:t>
          </w:r>
          <w:r w:rsidR="00AB4B99" w:rsidRPr="00AB4B99">
            <w:rPr>
              <w:rFonts w:eastAsia="Times New Roman"/>
              <w:i/>
              <w:snapToGrid w:val="0"/>
              <w:sz w:val="16"/>
              <w:szCs w:val="18"/>
              <w:lang w:eastAsia="en-US"/>
            </w:rPr>
            <w:fldChar w:fldCharType="begin"/>
          </w:r>
          <w:r w:rsidR="00AB4B99" w:rsidRPr="00AB4B99">
            <w:rPr>
              <w:rFonts w:eastAsia="Times New Roman"/>
              <w:i/>
              <w:snapToGrid w:val="0"/>
              <w:sz w:val="16"/>
              <w:szCs w:val="18"/>
              <w:lang w:eastAsia="en-US"/>
            </w:rPr>
            <w:instrText xml:space="preserve"> DOCPROPERTY  Category  \* MERGEFORMAT </w:instrText>
          </w:r>
          <w:r w:rsidR="00AB4B99" w:rsidRPr="00AB4B99">
            <w:rPr>
              <w:rFonts w:eastAsia="Times New Roman"/>
              <w:i/>
              <w:snapToGrid w:val="0"/>
              <w:sz w:val="16"/>
              <w:szCs w:val="18"/>
              <w:lang w:eastAsia="en-US"/>
            </w:rPr>
            <w:fldChar w:fldCharType="end"/>
          </w:r>
        </w:p>
        <w:p w14:paraId="4C51A204" w14:textId="77777777" w:rsidR="00AB4B99" w:rsidRPr="00AB4B99" w:rsidRDefault="00AB4B99" w:rsidP="00AB4B99">
          <w:pPr>
            <w:overflowPunct/>
            <w:autoSpaceDE/>
            <w:autoSpaceDN/>
            <w:adjustRightInd/>
            <w:spacing w:line="240" w:lineRule="auto"/>
            <w:jc w:val="center"/>
            <w:textAlignment w:val="auto"/>
            <w:rPr>
              <w:rFonts w:eastAsia="Times New Roman"/>
              <w:i/>
              <w:snapToGrid w:val="0"/>
              <w:sz w:val="18"/>
              <w:szCs w:val="18"/>
              <w:lang w:eastAsia="en-US"/>
            </w:rPr>
          </w:pPr>
          <w:r w:rsidRPr="00AB4B99">
            <w:rPr>
              <w:rFonts w:eastAsia="Times New Roman"/>
              <w:i/>
              <w:snapToGrid w:val="0"/>
              <w:sz w:val="18"/>
              <w:szCs w:val="18"/>
              <w:lang w:eastAsia="en-US"/>
            </w:rPr>
            <w:t xml:space="preserve"> </w:t>
          </w:r>
          <w:r w:rsidRPr="00AB4B99">
            <w:rPr>
              <w:rFonts w:eastAsia="Times New Roman"/>
              <w:i/>
              <w:snapToGrid w:val="0"/>
              <w:sz w:val="22"/>
              <w:lang w:eastAsia="en-US"/>
            </w:rPr>
            <w:fldChar w:fldCharType="begin"/>
          </w:r>
          <w:r w:rsidRPr="00AB4B99">
            <w:rPr>
              <w:rFonts w:eastAsia="Times New Roman"/>
              <w:i/>
              <w:snapToGrid w:val="0"/>
              <w:sz w:val="22"/>
              <w:lang w:eastAsia="en-US"/>
            </w:rPr>
            <w:instrText xml:space="preserve"> DOCPROPERTY  Category  \* MERGEFORMAT </w:instrText>
          </w:r>
          <w:r w:rsidRPr="00AB4B99">
            <w:rPr>
              <w:rFonts w:eastAsia="Times New Roman"/>
              <w:i/>
              <w:snapToGrid w:val="0"/>
              <w:sz w:val="18"/>
              <w:szCs w:val="18"/>
              <w:lang w:eastAsia="en-US"/>
            </w:rPr>
            <w:fldChar w:fldCharType="end"/>
          </w:r>
        </w:p>
        <w:p w14:paraId="72C14D70" w14:textId="77777777" w:rsidR="00DF3996" w:rsidRDefault="00AB4B99" w:rsidP="00AB4B99">
          <w:pPr>
            <w:widowControl/>
            <w:overflowPunct/>
            <w:autoSpaceDE/>
            <w:autoSpaceDN/>
            <w:adjustRightInd/>
            <w:spacing w:line="240" w:lineRule="auto"/>
            <w:jc w:val="center"/>
            <w:textAlignment w:val="auto"/>
            <w:rPr>
              <w:rFonts w:eastAsia="Times New Roman"/>
              <w:b/>
              <w:i/>
              <w:sz w:val="18"/>
              <w:szCs w:val="18"/>
              <w:lang w:eastAsia="en-US"/>
            </w:rPr>
          </w:pPr>
          <w:r w:rsidRPr="00AB4B99">
            <w:rPr>
              <w:rFonts w:eastAsia="Times New Roman"/>
              <w:b/>
              <w:i/>
              <w:sz w:val="18"/>
              <w:szCs w:val="18"/>
              <w:lang w:eastAsia="en-US"/>
            </w:rPr>
            <w:t>Ozone Depleting Substances Record Book</w:t>
          </w:r>
          <w:r w:rsidR="00DF3996">
            <w:rPr>
              <w:rFonts w:eastAsia="Times New Roman"/>
              <w:b/>
              <w:i/>
              <w:sz w:val="18"/>
              <w:szCs w:val="18"/>
              <w:lang w:eastAsia="en-US"/>
            </w:rPr>
            <w:t xml:space="preserve"> </w:t>
          </w:r>
        </w:p>
        <w:p w14:paraId="7CC4C7A8" w14:textId="77777777" w:rsidR="00AB4B99" w:rsidRPr="00AB4B99" w:rsidRDefault="00DF3996" w:rsidP="00AB4B99">
          <w:pPr>
            <w:widowControl/>
            <w:overflowPunct/>
            <w:autoSpaceDE/>
            <w:autoSpaceDN/>
            <w:adjustRightInd/>
            <w:spacing w:line="240" w:lineRule="auto"/>
            <w:jc w:val="center"/>
            <w:textAlignment w:val="auto"/>
            <w:rPr>
              <w:rFonts w:eastAsia="Times New Roman"/>
              <w:b/>
              <w:i/>
              <w:sz w:val="18"/>
              <w:szCs w:val="18"/>
              <w:lang w:eastAsia="en-US"/>
            </w:rPr>
          </w:pPr>
          <w:r>
            <w:rPr>
              <w:rFonts w:eastAsia="Times New Roman"/>
              <w:b/>
              <w:i/>
              <w:sz w:val="18"/>
              <w:szCs w:val="18"/>
              <w:lang w:eastAsia="en-US"/>
            </w:rPr>
            <w:t xml:space="preserve">(Applicable only if vessel has </w:t>
          </w:r>
          <w:r w:rsidRPr="00DF3996">
            <w:rPr>
              <w:rFonts w:eastAsia="Times New Roman"/>
              <w:b/>
              <w:i/>
              <w:sz w:val="18"/>
              <w:szCs w:val="18"/>
              <w:lang w:eastAsia="en-US"/>
            </w:rPr>
            <w:t>Ozone Depleting Substances</w:t>
          </w:r>
          <w:r>
            <w:rPr>
              <w:rFonts w:eastAsia="Times New Roman"/>
              <w:b/>
              <w:i/>
              <w:sz w:val="18"/>
              <w:szCs w:val="18"/>
              <w:lang w:eastAsia="en-US"/>
            </w:rPr>
            <w:t>)</w:t>
          </w:r>
        </w:p>
        <w:p w14:paraId="242C6F8B" w14:textId="77777777" w:rsidR="00AB4B99" w:rsidRPr="00AB4B99" w:rsidRDefault="00AB4B99" w:rsidP="00AB4B99">
          <w:pPr>
            <w:widowControl/>
            <w:overflowPunct/>
            <w:autoSpaceDE/>
            <w:autoSpaceDN/>
            <w:adjustRightInd/>
            <w:spacing w:line="240" w:lineRule="auto"/>
            <w:jc w:val="center"/>
            <w:textAlignment w:val="auto"/>
            <w:rPr>
              <w:rFonts w:eastAsia="Times New Roman"/>
              <w:i/>
              <w:sz w:val="18"/>
              <w:szCs w:val="18"/>
              <w:lang w:eastAsia="en-US"/>
            </w:rPr>
          </w:pPr>
        </w:p>
        <w:p w14:paraId="57BFF68B" w14:textId="77777777" w:rsidR="00AB4B99" w:rsidRPr="00AB4B99" w:rsidRDefault="00AB4B99" w:rsidP="00AB4B99">
          <w:pPr>
            <w:widowControl/>
            <w:overflowPunct/>
            <w:autoSpaceDE/>
            <w:autoSpaceDN/>
            <w:adjustRightInd/>
            <w:spacing w:line="240" w:lineRule="auto"/>
            <w:jc w:val="center"/>
            <w:textAlignment w:val="auto"/>
            <w:rPr>
              <w:rFonts w:eastAsia="Times New Roman"/>
              <w:sz w:val="22"/>
              <w:lang w:eastAsia="en-US"/>
            </w:rPr>
          </w:pPr>
          <w:r w:rsidRPr="00AB4B99">
            <w:rPr>
              <w:rFonts w:eastAsia="Times New Roman"/>
              <w:sz w:val="18"/>
              <w:szCs w:val="18"/>
              <w:lang w:eastAsia="en-US"/>
            </w:rPr>
            <w:t>Reporting Forms Manual</w:t>
          </w:r>
        </w:p>
      </w:tc>
      <w:tc>
        <w:tcPr>
          <w:tcW w:w="2218" w:type="dxa"/>
          <w:vAlign w:val="center"/>
        </w:tcPr>
        <w:p w14:paraId="7A622489" w14:textId="77777777" w:rsidR="00AB4B99" w:rsidRPr="00AB4B99" w:rsidRDefault="00AB4B99" w:rsidP="00AB4B99">
          <w:pPr>
            <w:widowControl/>
            <w:overflowPunct/>
            <w:autoSpaceDE/>
            <w:autoSpaceDN/>
            <w:adjustRightInd/>
            <w:spacing w:line="240" w:lineRule="auto"/>
            <w:jc w:val="both"/>
            <w:textAlignment w:val="auto"/>
            <w:rPr>
              <w:rFonts w:ascii="Calibri" w:eastAsia="Times New Roman" w:hAnsi="Calibri"/>
              <w:b/>
              <w:snapToGrid w:val="0"/>
              <w:sz w:val="22"/>
              <w:szCs w:val="22"/>
              <w:lang w:val="en-US" w:eastAsia="en-US"/>
            </w:rPr>
          </w:pPr>
          <w:r w:rsidRPr="00AB4B99">
            <w:rPr>
              <w:rFonts w:ascii="Calibri" w:eastAsia="Times New Roman" w:hAnsi="Calibri"/>
              <w:snapToGrid w:val="0"/>
              <w:sz w:val="22"/>
              <w:szCs w:val="22"/>
              <w:lang w:val="en-US" w:eastAsia="en-US"/>
            </w:rPr>
            <w:t xml:space="preserve">Page </w:t>
          </w:r>
          <w:r w:rsidRPr="00AB4B99">
            <w:rPr>
              <w:rFonts w:ascii="Calibri" w:eastAsia="Times New Roman" w:hAnsi="Calibri"/>
              <w:b/>
              <w:snapToGrid w:val="0"/>
              <w:sz w:val="22"/>
              <w:szCs w:val="22"/>
              <w:lang w:val="en-US" w:eastAsia="en-US"/>
            </w:rPr>
            <w:fldChar w:fldCharType="begin"/>
          </w:r>
          <w:r w:rsidRPr="00AB4B99">
            <w:rPr>
              <w:rFonts w:ascii="Calibri" w:eastAsia="Times New Roman" w:hAnsi="Calibri"/>
              <w:b/>
              <w:snapToGrid w:val="0"/>
              <w:sz w:val="22"/>
              <w:szCs w:val="22"/>
              <w:lang w:val="en-US" w:eastAsia="en-US"/>
            </w:rPr>
            <w:instrText xml:space="preserve"> PAGE  \* Arabic  \* MERGEFORMAT </w:instrText>
          </w:r>
          <w:r w:rsidRPr="00AB4B99">
            <w:rPr>
              <w:rFonts w:ascii="Calibri" w:eastAsia="Times New Roman" w:hAnsi="Calibri"/>
              <w:b/>
              <w:snapToGrid w:val="0"/>
              <w:sz w:val="22"/>
              <w:szCs w:val="22"/>
              <w:lang w:val="en-US" w:eastAsia="en-US"/>
            </w:rPr>
            <w:fldChar w:fldCharType="separate"/>
          </w:r>
          <w:r w:rsidR="00322045">
            <w:rPr>
              <w:rFonts w:ascii="Calibri" w:eastAsia="Times New Roman" w:hAnsi="Calibri"/>
              <w:b/>
              <w:noProof/>
              <w:snapToGrid w:val="0"/>
              <w:sz w:val="22"/>
              <w:szCs w:val="22"/>
              <w:lang w:val="en-US" w:eastAsia="en-US"/>
            </w:rPr>
            <w:t>6</w:t>
          </w:r>
          <w:r w:rsidRPr="00AB4B99">
            <w:rPr>
              <w:rFonts w:ascii="Calibri" w:eastAsia="Times New Roman" w:hAnsi="Calibri"/>
              <w:b/>
              <w:snapToGrid w:val="0"/>
              <w:sz w:val="22"/>
              <w:szCs w:val="22"/>
              <w:lang w:val="en-US" w:eastAsia="en-US"/>
            </w:rPr>
            <w:fldChar w:fldCharType="end"/>
          </w:r>
          <w:r w:rsidRPr="00AB4B99">
            <w:rPr>
              <w:rFonts w:ascii="Calibri" w:eastAsia="Times New Roman" w:hAnsi="Calibri"/>
              <w:snapToGrid w:val="0"/>
              <w:sz w:val="22"/>
              <w:szCs w:val="22"/>
              <w:lang w:val="en-US" w:eastAsia="en-US"/>
            </w:rPr>
            <w:t xml:space="preserve"> of </w:t>
          </w:r>
          <w:r w:rsidRPr="00AB4B99">
            <w:rPr>
              <w:rFonts w:ascii="Calibri" w:eastAsia="Times New Roman" w:hAnsi="Calibri"/>
              <w:b/>
              <w:snapToGrid w:val="0"/>
              <w:sz w:val="22"/>
              <w:szCs w:val="22"/>
              <w:lang w:val="en-US" w:eastAsia="en-US"/>
            </w:rPr>
            <w:fldChar w:fldCharType="begin"/>
          </w:r>
          <w:r w:rsidRPr="00AB4B99">
            <w:rPr>
              <w:rFonts w:ascii="Calibri" w:eastAsia="Times New Roman" w:hAnsi="Calibri"/>
              <w:b/>
              <w:snapToGrid w:val="0"/>
              <w:sz w:val="22"/>
              <w:szCs w:val="22"/>
              <w:lang w:val="en-US" w:eastAsia="en-US"/>
            </w:rPr>
            <w:instrText xml:space="preserve"> NUMPAGES  \* Arabic  \* MERGEFORMAT </w:instrText>
          </w:r>
          <w:r w:rsidRPr="00AB4B99">
            <w:rPr>
              <w:rFonts w:ascii="Calibri" w:eastAsia="Times New Roman" w:hAnsi="Calibri"/>
              <w:b/>
              <w:snapToGrid w:val="0"/>
              <w:sz w:val="22"/>
              <w:szCs w:val="22"/>
              <w:lang w:val="en-US" w:eastAsia="en-US"/>
            </w:rPr>
            <w:fldChar w:fldCharType="separate"/>
          </w:r>
          <w:r w:rsidR="00322045">
            <w:rPr>
              <w:rFonts w:ascii="Calibri" w:eastAsia="Times New Roman" w:hAnsi="Calibri"/>
              <w:b/>
              <w:noProof/>
              <w:snapToGrid w:val="0"/>
              <w:sz w:val="22"/>
              <w:szCs w:val="22"/>
              <w:lang w:val="en-US" w:eastAsia="en-US"/>
            </w:rPr>
            <w:t>6</w:t>
          </w:r>
          <w:r w:rsidRPr="00AB4B99">
            <w:rPr>
              <w:rFonts w:ascii="Calibri" w:eastAsia="Times New Roman" w:hAnsi="Calibri"/>
              <w:b/>
              <w:snapToGrid w:val="0"/>
              <w:sz w:val="22"/>
              <w:szCs w:val="22"/>
              <w:lang w:val="en-US" w:eastAsia="en-US"/>
            </w:rPr>
            <w:fldChar w:fldCharType="end"/>
          </w:r>
        </w:p>
        <w:p w14:paraId="22208725" w14:textId="77777777" w:rsidR="00AB4B99" w:rsidRPr="00AB4B99" w:rsidRDefault="00AB4B99" w:rsidP="00AB4B99">
          <w:pPr>
            <w:widowControl/>
            <w:overflowPunct/>
            <w:autoSpaceDE/>
            <w:autoSpaceDN/>
            <w:adjustRightInd/>
            <w:spacing w:line="240" w:lineRule="auto"/>
            <w:jc w:val="both"/>
            <w:textAlignment w:val="auto"/>
            <w:rPr>
              <w:rFonts w:eastAsia="Times New Roman"/>
              <w:sz w:val="18"/>
              <w:szCs w:val="18"/>
              <w:lang w:eastAsia="en-US"/>
            </w:rPr>
          </w:pPr>
          <w:proofErr w:type="gramStart"/>
          <w:r w:rsidRPr="00AB4B99">
            <w:rPr>
              <w:rFonts w:eastAsia="Times New Roman"/>
              <w:snapToGrid w:val="0"/>
              <w:sz w:val="18"/>
              <w:szCs w:val="18"/>
              <w:lang w:eastAsia="en-US"/>
            </w:rPr>
            <w:t>Form :</w:t>
          </w:r>
          <w:proofErr w:type="gramEnd"/>
          <w:r w:rsidRPr="00AB4B99">
            <w:rPr>
              <w:rFonts w:eastAsia="Times New Roman"/>
              <w:snapToGrid w:val="0"/>
              <w:sz w:val="18"/>
              <w:szCs w:val="18"/>
              <w:lang w:eastAsia="en-US"/>
            </w:rPr>
            <w:t xml:space="preserve"> </w:t>
          </w:r>
          <w:r w:rsidR="00DF3996">
            <w:rPr>
              <w:rFonts w:eastAsia="Times New Roman"/>
              <w:snapToGrid w:val="0"/>
              <w:sz w:val="18"/>
              <w:szCs w:val="18"/>
              <w:lang w:eastAsia="en-US"/>
            </w:rPr>
            <w:t>3.6.3</w:t>
          </w:r>
        </w:p>
        <w:p w14:paraId="54ED5528" w14:textId="6599C28D" w:rsidR="00AB4B99" w:rsidRPr="00AB4B99" w:rsidRDefault="00AB4B99" w:rsidP="00AB4B99">
          <w:pPr>
            <w:widowControl/>
            <w:overflowPunct/>
            <w:autoSpaceDE/>
            <w:autoSpaceDN/>
            <w:adjustRightInd/>
            <w:spacing w:line="240" w:lineRule="auto"/>
            <w:jc w:val="both"/>
            <w:textAlignment w:val="auto"/>
            <w:rPr>
              <w:rFonts w:eastAsia="Times New Roman"/>
              <w:sz w:val="18"/>
              <w:szCs w:val="18"/>
              <w:lang w:eastAsia="en-US"/>
            </w:rPr>
          </w:pPr>
          <w:proofErr w:type="gramStart"/>
          <w:r w:rsidRPr="00AB4B99">
            <w:rPr>
              <w:rFonts w:eastAsia="Times New Roman"/>
              <w:sz w:val="18"/>
              <w:szCs w:val="18"/>
              <w:lang w:eastAsia="en-US"/>
            </w:rPr>
            <w:t>Date  :</w:t>
          </w:r>
          <w:proofErr w:type="gramEnd"/>
          <w:r w:rsidRPr="00AB4B99">
            <w:rPr>
              <w:rFonts w:eastAsia="Times New Roman"/>
              <w:sz w:val="18"/>
              <w:szCs w:val="18"/>
              <w:lang w:eastAsia="en-US"/>
            </w:rPr>
            <w:t xml:space="preserve"> </w:t>
          </w:r>
          <w:r w:rsidR="008C5F32">
            <w:rPr>
              <w:rFonts w:eastAsia="Times New Roman"/>
              <w:sz w:val="18"/>
              <w:szCs w:val="18"/>
              <w:lang w:eastAsia="en-US"/>
            </w:rPr>
            <w:t>0</w:t>
          </w:r>
          <w:r w:rsidR="002703C7" w:rsidRPr="002703C7">
            <w:rPr>
              <w:rFonts w:eastAsia="Times New Roman"/>
              <w:sz w:val="18"/>
              <w:szCs w:val="18"/>
              <w:lang w:eastAsia="en-US"/>
            </w:rPr>
            <w:t>7-</w:t>
          </w:r>
          <w:r w:rsidR="008C5F32">
            <w:rPr>
              <w:rFonts w:eastAsia="Times New Roman"/>
              <w:sz w:val="18"/>
              <w:szCs w:val="18"/>
              <w:lang w:eastAsia="en-US"/>
            </w:rPr>
            <w:t>Aug</w:t>
          </w:r>
          <w:r w:rsidR="002703C7" w:rsidRPr="002703C7">
            <w:rPr>
              <w:rFonts w:eastAsia="Times New Roman"/>
              <w:sz w:val="18"/>
              <w:szCs w:val="18"/>
              <w:lang w:eastAsia="en-US"/>
            </w:rPr>
            <w:t>-202</w:t>
          </w:r>
          <w:r w:rsidR="008C5F32">
            <w:rPr>
              <w:rFonts w:eastAsia="Times New Roman"/>
              <w:sz w:val="18"/>
              <w:szCs w:val="18"/>
              <w:lang w:eastAsia="en-US"/>
            </w:rPr>
            <w:t>5</w:t>
          </w:r>
        </w:p>
        <w:p w14:paraId="2FE8BAA5" w14:textId="3AD774E7" w:rsidR="00AB4B99" w:rsidRPr="00AB4B99" w:rsidRDefault="00AB4B99" w:rsidP="00AB4B99">
          <w:pPr>
            <w:widowControl/>
            <w:overflowPunct/>
            <w:autoSpaceDE/>
            <w:autoSpaceDN/>
            <w:adjustRightInd/>
            <w:spacing w:line="240" w:lineRule="auto"/>
            <w:jc w:val="both"/>
            <w:textAlignment w:val="auto"/>
            <w:rPr>
              <w:rFonts w:eastAsia="Times New Roman"/>
              <w:sz w:val="18"/>
              <w:szCs w:val="18"/>
              <w:lang w:eastAsia="en-US"/>
            </w:rPr>
          </w:pPr>
          <w:r w:rsidRPr="00AB4B99">
            <w:rPr>
              <w:rFonts w:eastAsia="Times New Roman"/>
              <w:sz w:val="18"/>
              <w:szCs w:val="18"/>
              <w:lang w:eastAsia="en-US"/>
            </w:rPr>
            <w:t xml:space="preserve">Rev </w:t>
          </w:r>
          <w:proofErr w:type="gramStart"/>
          <w:r w:rsidRPr="00AB4B99">
            <w:rPr>
              <w:rFonts w:eastAsia="Times New Roman"/>
              <w:sz w:val="18"/>
              <w:szCs w:val="18"/>
              <w:lang w:eastAsia="en-US"/>
            </w:rPr>
            <w:t xml:space="preserve">  :</w:t>
          </w:r>
          <w:proofErr w:type="gramEnd"/>
          <w:r w:rsidRPr="00AB4B99">
            <w:rPr>
              <w:rFonts w:eastAsia="Times New Roman"/>
              <w:sz w:val="18"/>
              <w:szCs w:val="18"/>
              <w:lang w:eastAsia="en-US"/>
            </w:rPr>
            <w:t xml:space="preserve"> </w:t>
          </w:r>
          <w:r w:rsidR="00D67EA2">
            <w:rPr>
              <w:rFonts w:eastAsia="Times New Roman"/>
              <w:sz w:val="18"/>
              <w:szCs w:val="18"/>
              <w:lang w:eastAsia="en-US"/>
            </w:rPr>
            <w:t>1</w:t>
          </w:r>
          <w:r w:rsidR="00F019F8">
            <w:rPr>
              <w:rFonts w:eastAsia="Times New Roman"/>
              <w:sz w:val="18"/>
              <w:szCs w:val="18"/>
              <w:lang w:eastAsia="en-US"/>
            </w:rPr>
            <w:t>0.0</w:t>
          </w:r>
        </w:p>
        <w:p w14:paraId="0E4D20FD" w14:textId="3426D527" w:rsidR="00AB4B99" w:rsidRPr="00AB4B99" w:rsidRDefault="00AB4B99" w:rsidP="00AB4B99">
          <w:pPr>
            <w:widowControl/>
            <w:overflowPunct/>
            <w:autoSpaceDE/>
            <w:autoSpaceDN/>
            <w:adjustRightInd/>
            <w:spacing w:line="240" w:lineRule="auto"/>
            <w:jc w:val="both"/>
            <w:textAlignment w:val="auto"/>
            <w:rPr>
              <w:rFonts w:eastAsia="Times New Roman"/>
              <w:sz w:val="22"/>
              <w:lang w:eastAsia="en-US"/>
            </w:rPr>
          </w:pPr>
          <w:r w:rsidRPr="00AB4B99">
            <w:rPr>
              <w:rFonts w:eastAsia="Times New Roman"/>
              <w:sz w:val="18"/>
              <w:szCs w:val="18"/>
              <w:lang w:eastAsia="en-US"/>
            </w:rPr>
            <w:t xml:space="preserve">App </w:t>
          </w:r>
          <w:proofErr w:type="gramStart"/>
          <w:r w:rsidRPr="00AB4B99">
            <w:rPr>
              <w:rFonts w:eastAsia="Times New Roman"/>
              <w:sz w:val="18"/>
              <w:szCs w:val="18"/>
              <w:lang w:eastAsia="en-US"/>
            </w:rPr>
            <w:t>By :</w:t>
          </w:r>
          <w:proofErr w:type="gramEnd"/>
          <w:r w:rsidRPr="00AB4B99">
            <w:rPr>
              <w:rFonts w:eastAsia="Times New Roman"/>
              <w:sz w:val="18"/>
              <w:szCs w:val="18"/>
              <w:lang w:eastAsia="en-US"/>
            </w:rPr>
            <w:t xml:space="preserve"> </w:t>
          </w:r>
          <w:r w:rsidR="008C5F32">
            <w:rPr>
              <w:rFonts w:eastAsia="Times New Roman"/>
              <w:sz w:val="18"/>
              <w:szCs w:val="18"/>
              <w:lang w:eastAsia="en-US"/>
            </w:rPr>
            <w:t>DPA</w:t>
          </w:r>
        </w:p>
      </w:tc>
    </w:tr>
  </w:tbl>
  <w:p w14:paraId="0BE965E8" w14:textId="77777777" w:rsidR="009D6545" w:rsidRPr="00AC2B36" w:rsidRDefault="009D6545" w:rsidP="00AC2B36">
    <w:pPr>
      <w:pStyle w:val="Header"/>
      <w:spacing w:line="120" w:lineRule="atLeast"/>
      <w:jc w:val="cent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12FD" w14:textId="77777777" w:rsidR="00B04A5C" w:rsidRDefault="00B04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05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F57879"/>
    <w:multiLevelType w:val="hybridMultilevel"/>
    <w:tmpl w:val="6AA82AB6"/>
    <w:lvl w:ilvl="0" w:tplc="DD0E066C">
      <w:start w:val="1"/>
      <w:numFmt w:val="decimal"/>
      <w:lvlText w:val="%1)"/>
      <w:lvlJc w:val="left"/>
      <w:pPr>
        <w:tabs>
          <w:tab w:val="num" w:pos="1215"/>
        </w:tabs>
        <w:ind w:left="1215" w:hanging="360"/>
      </w:pPr>
      <w:rPr>
        <w:rFonts w:hint="default"/>
      </w:rPr>
    </w:lvl>
    <w:lvl w:ilvl="1" w:tplc="E2AEB608">
      <w:start w:val="1"/>
      <w:numFmt w:val="lowerLetter"/>
      <w:lvlText w:val="%2)"/>
      <w:lvlJc w:val="left"/>
      <w:pPr>
        <w:tabs>
          <w:tab w:val="num" w:pos="1935"/>
        </w:tabs>
        <w:ind w:left="1935" w:hanging="360"/>
      </w:pPr>
      <w:rPr>
        <w:rFonts w:hint="default"/>
      </w:r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 w15:restartNumberingAfterBreak="0">
    <w:nsid w:val="046722E0"/>
    <w:multiLevelType w:val="hybridMultilevel"/>
    <w:tmpl w:val="FCE46462"/>
    <w:lvl w:ilvl="0" w:tplc="FFFFFFFF">
      <w:start w:val="1"/>
      <w:numFmt w:val="decimal"/>
      <w:lvlText w:val="(%1)"/>
      <w:lvlJc w:val="left"/>
      <w:pPr>
        <w:tabs>
          <w:tab w:val="num" w:pos="585"/>
        </w:tabs>
        <w:ind w:left="585" w:hanging="360"/>
      </w:pPr>
      <w:rPr>
        <w:rFonts w:hint="eastAsia"/>
      </w:rPr>
    </w:lvl>
    <w:lvl w:ilvl="1" w:tplc="FFFFFFFF">
      <w:start w:val="1"/>
      <w:numFmt w:val="decimal"/>
      <w:lvlText w:val="%2)"/>
      <w:lvlJc w:val="left"/>
      <w:pPr>
        <w:tabs>
          <w:tab w:val="num" w:pos="1005"/>
        </w:tabs>
        <w:ind w:left="1005" w:hanging="360"/>
      </w:pPr>
      <w:rPr>
        <w:rFonts w:hint="eastAsia"/>
      </w:r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3" w15:restartNumberingAfterBreak="0">
    <w:nsid w:val="05C3316D"/>
    <w:multiLevelType w:val="hybridMultilevel"/>
    <w:tmpl w:val="2C564150"/>
    <w:lvl w:ilvl="0" w:tplc="109EFD96">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 w15:restartNumberingAfterBreak="0">
    <w:nsid w:val="07DF23FC"/>
    <w:multiLevelType w:val="hybridMultilevel"/>
    <w:tmpl w:val="857A2E80"/>
    <w:lvl w:ilvl="0" w:tplc="7CFEB072">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0A37232C"/>
    <w:multiLevelType w:val="multilevel"/>
    <w:tmpl w:val="FBD81B0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5B4853"/>
    <w:multiLevelType w:val="hybridMultilevel"/>
    <w:tmpl w:val="D2CA3110"/>
    <w:lvl w:ilvl="0" w:tplc="688AE94E">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7" w15:restartNumberingAfterBreak="0">
    <w:nsid w:val="120B6436"/>
    <w:multiLevelType w:val="hybridMultilevel"/>
    <w:tmpl w:val="62DE3740"/>
    <w:lvl w:ilvl="0" w:tplc="36EEC60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14716B3A"/>
    <w:multiLevelType w:val="hybridMultilevel"/>
    <w:tmpl w:val="CA1C521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9937ED"/>
    <w:multiLevelType w:val="multilevel"/>
    <w:tmpl w:val="D9C642B6"/>
    <w:lvl w:ilvl="0">
      <w:start w:val="5"/>
      <w:numFmt w:val="decimal"/>
      <w:pStyle w:val="Heading4"/>
      <w:lvlText w:val="%1"/>
      <w:lvlJc w:val="left"/>
      <w:pPr>
        <w:tabs>
          <w:tab w:val="num" w:pos="360"/>
        </w:tabs>
        <w:ind w:left="360" w:hanging="360"/>
      </w:pPr>
      <w:rPr>
        <w:rFonts w:hint="eastAsia"/>
      </w:rPr>
    </w:lvl>
    <w:lvl w:ilvl="1">
      <w:start w:val="5"/>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0" w15:restartNumberingAfterBreak="0">
    <w:nsid w:val="17B82CA6"/>
    <w:multiLevelType w:val="hybridMultilevel"/>
    <w:tmpl w:val="E378F5A2"/>
    <w:lvl w:ilvl="0" w:tplc="FFFFFFFF">
      <w:start w:val="1"/>
      <w:numFmt w:val="decimal"/>
      <w:lvlText w:val="(%1)"/>
      <w:lvlJc w:val="left"/>
      <w:pPr>
        <w:tabs>
          <w:tab w:val="num" w:pos="585"/>
        </w:tabs>
        <w:ind w:left="585" w:hanging="36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1" w15:restartNumberingAfterBreak="0">
    <w:nsid w:val="1B9D1035"/>
    <w:multiLevelType w:val="multilevel"/>
    <w:tmpl w:val="F34653C8"/>
    <w:lvl w:ilvl="0">
      <w:start w:val="1"/>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2" w15:restartNumberingAfterBreak="0">
    <w:nsid w:val="21322554"/>
    <w:multiLevelType w:val="hybridMultilevel"/>
    <w:tmpl w:val="4394D74C"/>
    <w:lvl w:ilvl="0" w:tplc="FFFFFFFF">
      <w:start w:val="4"/>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89231AC"/>
    <w:multiLevelType w:val="hybridMultilevel"/>
    <w:tmpl w:val="19960218"/>
    <w:lvl w:ilvl="0" w:tplc="D04ECE6C">
      <w:numFmt w:val="none"/>
      <w:lvlText w:val=""/>
      <w:lvlJc w:val="left"/>
      <w:pPr>
        <w:tabs>
          <w:tab w:val="num" w:pos="360"/>
        </w:tabs>
      </w:pPr>
    </w:lvl>
    <w:lvl w:ilvl="1" w:tplc="BA04E006" w:tentative="1">
      <w:start w:val="1"/>
      <w:numFmt w:val="bullet"/>
      <w:lvlText w:val="o"/>
      <w:lvlJc w:val="left"/>
      <w:pPr>
        <w:tabs>
          <w:tab w:val="num" w:pos="1800"/>
        </w:tabs>
        <w:ind w:left="1800" w:hanging="360"/>
      </w:pPr>
      <w:rPr>
        <w:rFonts w:ascii="Courier New" w:hAnsi="Courier New" w:cs="Courier New" w:hint="default"/>
      </w:rPr>
    </w:lvl>
    <w:lvl w:ilvl="2" w:tplc="DC762A1C" w:tentative="1">
      <w:start w:val="1"/>
      <w:numFmt w:val="bullet"/>
      <w:lvlText w:val=""/>
      <w:lvlJc w:val="left"/>
      <w:pPr>
        <w:tabs>
          <w:tab w:val="num" w:pos="2520"/>
        </w:tabs>
        <w:ind w:left="2520" w:hanging="360"/>
      </w:pPr>
      <w:rPr>
        <w:rFonts w:ascii="Wingdings" w:hAnsi="Wingdings" w:hint="default"/>
      </w:rPr>
    </w:lvl>
    <w:lvl w:ilvl="3" w:tplc="00ECD1C4" w:tentative="1">
      <w:start w:val="1"/>
      <w:numFmt w:val="bullet"/>
      <w:lvlText w:val=""/>
      <w:lvlJc w:val="left"/>
      <w:pPr>
        <w:tabs>
          <w:tab w:val="num" w:pos="3240"/>
        </w:tabs>
        <w:ind w:left="3240" w:hanging="360"/>
      </w:pPr>
      <w:rPr>
        <w:rFonts w:ascii="Symbol" w:hAnsi="Symbol" w:hint="default"/>
      </w:rPr>
    </w:lvl>
    <w:lvl w:ilvl="4" w:tplc="F1F83AC2" w:tentative="1">
      <w:start w:val="1"/>
      <w:numFmt w:val="bullet"/>
      <w:lvlText w:val="o"/>
      <w:lvlJc w:val="left"/>
      <w:pPr>
        <w:tabs>
          <w:tab w:val="num" w:pos="3960"/>
        </w:tabs>
        <w:ind w:left="3960" w:hanging="360"/>
      </w:pPr>
      <w:rPr>
        <w:rFonts w:ascii="Courier New" w:hAnsi="Courier New" w:cs="Courier New" w:hint="default"/>
      </w:rPr>
    </w:lvl>
    <w:lvl w:ilvl="5" w:tplc="6EA8A44E" w:tentative="1">
      <w:start w:val="1"/>
      <w:numFmt w:val="bullet"/>
      <w:lvlText w:val=""/>
      <w:lvlJc w:val="left"/>
      <w:pPr>
        <w:tabs>
          <w:tab w:val="num" w:pos="4680"/>
        </w:tabs>
        <w:ind w:left="4680" w:hanging="360"/>
      </w:pPr>
      <w:rPr>
        <w:rFonts w:ascii="Wingdings" w:hAnsi="Wingdings" w:hint="default"/>
      </w:rPr>
    </w:lvl>
    <w:lvl w:ilvl="6" w:tplc="CFE083B6" w:tentative="1">
      <w:start w:val="1"/>
      <w:numFmt w:val="bullet"/>
      <w:lvlText w:val=""/>
      <w:lvlJc w:val="left"/>
      <w:pPr>
        <w:tabs>
          <w:tab w:val="num" w:pos="5400"/>
        </w:tabs>
        <w:ind w:left="5400" w:hanging="360"/>
      </w:pPr>
      <w:rPr>
        <w:rFonts w:ascii="Symbol" w:hAnsi="Symbol" w:hint="default"/>
      </w:rPr>
    </w:lvl>
    <w:lvl w:ilvl="7" w:tplc="4FE4507A" w:tentative="1">
      <w:start w:val="1"/>
      <w:numFmt w:val="bullet"/>
      <w:lvlText w:val="o"/>
      <w:lvlJc w:val="left"/>
      <w:pPr>
        <w:tabs>
          <w:tab w:val="num" w:pos="6120"/>
        </w:tabs>
        <w:ind w:left="6120" w:hanging="360"/>
      </w:pPr>
      <w:rPr>
        <w:rFonts w:ascii="Courier New" w:hAnsi="Courier New" w:cs="Courier New" w:hint="default"/>
      </w:rPr>
    </w:lvl>
    <w:lvl w:ilvl="8" w:tplc="C1E86CFE"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964A16"/>
    <w:multiLevelType w:val="hybridMultilevel"/>
    <w:tmpl w:val="670E247E"/>
    <w:lvl w:ilvl="0" w:tplc="C94886AE">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5" w15:restartNumberingAfterBreak="0">
    <w:nsid w:val="3C2E60DB"/>
    <w:multiLevelType w:val="hybridMultilevel"/>
    <w:tmpl w:val="17D6BDEE"/>
    <w:lvl w:ilvl="0" w:tplc="CF50E502">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6" w15:restartNumberingAfterBreak="0">
    <w:nsid w:val="3D105061"/>
    <w:multiLevelType w:val="hybridMultilevel"/>
    <w:tmpl w:val="604E2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809D5"/>
    <w:multiLevelType w:val="multilevel"/>
    <w:tmpl w:val="CEC860C4"/>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840"/>
        </w:tabs>
        <w:ind w:left="840" w:hanging="66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41D55BDB"/>
    <w:multiLevelType w:val="hybridMultilevel"/>
    <w:tmpl w:val="0A081820"/>
    <w:lvl w:ilvl="0" w:tplc="FFFFFFFF">
      <w:start w:val="1"/>
      <w:numFmt w:val="decimal"/>
      <w:lvlText w:val="%1)"/>
      <w:lvlJc w:val="left"/>
      <w:pPr>
        <w:tabs>
          <w:tab w:val="num" w:pos="1034"/>
        </w:tabs>
        <w:ind w:left="1034" w:hanging="360"/>
      </w:pPr>
      <w:rPr>
        <w:rFonts w:hint="eastAsia"/>
      </w:rPr>
    </w:lvl>
    <w:lvl w:ilvl="1" w:tplc="FFFFFFFF" w:tentative="1">
      <w:start w:val="1"/>
      <w:numFmt w:val="aiueoFullWidth"/>
      <w:lvlText w:val="(%2)"/>
      <w:lvlJc w:val="left"/>
      <w:pPr>
        <w:tabs>
          <w:tab w:val="num" w:pos="1514"/>
        </w:tabs>
        <w:ind w:left="1514" w:hanging="420"/>
      </w:pPr>
    </w:lvl>
    <w:lvl w:ilvl="2" w:tplc="FFFFFFFF" w:tentative="1">
      <w:start w:val="1"/>
      <w:numFmt w:val="decimalEnclosedCircle"/>
      <w:lvlText w:val="%3"/>
      <w:lvlJc w:val="left"/>
      <w:pPr>
        <w:tabs>
          <w:tab w:val="num" w:pos="1934"/>
        </w:tabs>
        <w:ind w:left="1934" w:hanging="420"/>
      </w:pPr>
    </w:lvl>
    <w:lvl w:ilvl="3" w:tplc="FFFFFFFF" w:tentative="1">
      <w:start w:val="1"/>
      <w:numFmt w:val="decimal"/>
      <w:lvlText w:val="%4."/>
      <w:lvlJc w:val="left"/>
      <w:pPr>
        <w:tabs>
          <w:tab w:val="num" w:pos="2354"/>
        </w:tabs>
        <w:ind w:left="2354" w:hanging="420"/>
      </w:pPr>
    </w:lvl>
    <w:lvl w:ilvl="4" w:tplc="FFFFFFFF" w:tentative="1">
      <w:start w:val="1"/>
      <w:numFmt w:val="aiueoFullWidth"/>
      <w:lvlText w:val="(%5)"/>
      <w:lvlJc w:val="left"/>
      <w:pPr>
        <w:tabs>
          <w:tab w:val="num" w:pos="2774"/>
        </w:tabs>
        <w:ind w:left="2774" w:hanging="420"/>
      </w:pPr>
    </w:lvl>
    <w:lvl w:ilvl="5" w:tplc="FFFFFFFF" w:tentative="1">
      <w:start w:val="1"/>
      <w:numFmt w:val="decimalEnclosedCircle"/>
      <w:lvlText w:val="%6"/>
      <w:lvlJc w:val="left"/>
      <w:pPr>
        <w:tabs>
          <w:tab w:val="num" w:pos="3194"/>
        </w:tabs>
        <w:ind w:left="3194" w:hanging="420"/>
      </w:pPr>
    </w:lvl>
    <w:lvl w:ilvl="6" w:tplc="FFFFFFFF" w:tentative="1">
      <w:start w:val="1"/>
      <w:numFmt w:val="decimal"/>
      <w:lvlText w:val="%7."/>
      <w:lvlJc w:val="left"/>
      <w:pPr>
        <w:tabs>
          <w:tab w:val="num" w:pos="3614"/>
        </w:tabs>
        <w:ind w:left="3614" w:hanging="420"/>
      </w:pPr>
    </w:lvl>
    <w:lvl w:ilvl="7" w:tplc="FFFFFFFF" w:tentative="1">
      <w:start w:val="1"/>
      <w:numFmt w:val="aiueoFullWidth"/>
      <w:lvlText w:val="(%8)"/>
      <w:lvlJc w:val="left"/>
      <w:pPr>
        <w:tabs>
          <w:tab w:val="num" w:pos="4034"/>
        </w:tabs>
        <w:ind w:left="4034" w:hanging="420"/>
      </w:pPr>
    </w:lvl>
    <w:lvl w:ilvl="8" w:tplc="FFFFFFFF" w:tentative="1">
      <w:start w:val="1"/>
      <w:numFmt w:val="decimalEnclosedCircle"/>
      <w:lvlText w:val="%9"/>
      <w:lvlJc w:val="left"/>
      <w:pPr>
        <w:tabs>
          <w:tab w:val="num" w:pos="4454"/>
        </w:tabs>
        <w:ind w:left="4454" w:hanging="420"/>
      </w:pPr>
    </w:lvl>
  </w:abstractNum>
  <w:abstractNum w:abstractNumId="19" w15:restartNumberingAfterBreak="0">
    <w:nsid w:val="4352714B"/>
    <w:multiLevelType w:val="hybridMultilevel"/>
    <w:tmpl w:val="9A4E1C66"/>
    <w:lvl w:ilvl="0" w:tplc="BFBC4A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925F78"/>
    <w:multiLevelType w:val="hybridMultilevel"/>
    <w:tmpl w:val="A6FEF548"/>
    <w:lvl w:ilvl="0" w:tplc="B3B0ED8C">
      <w:start w:val="1"/>
      <w:numFmt w:val="decimal"/>
      <w:lvlText w:val="%1)"/>
      <w:lvlJc w:val="left"/>
      <w:pPr>
        <w:tabs>
          <w:tab w:val="num" w:pos="1210"/>
        </w:tabs>
        <w:ind w:left="1210" w:hanging="360"/>
      </w:pPr>
      <w:rPr>
        <w:rFonts w:hint="default"/>
      </w:rPr>
    </w:lvl>
    <w:lvl w:ilvl="1" w:tplc="04090019" w:tentative="1">
      <w:start w:val="1"/>
      <w:numFmt w:val="lowerLetter"/>
      <w:lvlText w:val="%2."/>
      <w:lvlJc w:val="left"/>
      <w:pPr>
        <w:tabs>
          <w:tab w:val="num" w:pos="1930"/>
        </w:tabs>
        <w:ind w:left="1930" w:hanging="360"/>
      </w:pPr>
    </w:lvl>
    <w:lvl w:ilvl="2" w:tplc="0409001B" w:tentative="1">
      <w:start w:val="1"/>
      <w:numFmt w:val="lowerRoman"/>
      <w:lvlText w:val="%3."/>
      <w:lvlJc w:val="right"/>
      <w:pPr>
        <w:tabs>
          <w:tab w:val="num" w:pos="2650"/>
        </w:tabs>
        <w:ind w:left="2650" w:hanging="180"/>
      </w:pPr>
    </w:lvl>
    <w:lvl w:ilvl="3" w:tplc="0409000F" w:tentative="1">
      <w:start w:val="1"/>
      <w:numFmt w:val="decimal"/>
      <w:lvlText w:val="%4."/>
      <w:lvlJc w:val="left"/>
      <w:pPr>
        <w:tabs>
          <w:tab w:val="num" w:pos="3370"/>
        </w:tabs>
        <w:ind w:left="3370" w:hanging="360"/>
      </w:pPr>
    </w:lvl>
    <w:lvl w:ilvl="4" w:tplc="04090019" w:tentative="1">
      <w:start w:val="1"/>
      <w:numFmt w:val="lowerLetter"/>
      <w:lvlText w:val="%5."/>
      <w:lvlJc w:val="left"/>
      <w:pPr>
        <w:tabs>
          <w:tab w:val="num" w:pos="4090"/>
        </w:tabs>
        <w:ind w:left="4090" w:hanging="360"/>
      </w:pPr>
    </w:lvl>
    <w:lvl w:ilvl="5" w:tplc="0409001B" w:tentative="1">
      <w:start w:val="1"/>
      <w:numFmt w:val="lowerRoman"/>
      <w:lvlText w:val="%6."/>
      <w:lvlJc w:val="right"/>
      <w:pPr>
        <w:tabs>
          <w:tab w:val="num" w:pos="4810"/>
        </w:tabs>
        <w:ind w:left="4810" w:hanging="180"/>
      </w:pPr>
    </w:lvl>
    <w:lvl w:ilvl="6" w:tplc="0409000F" w:tentative="1">
      <w:start w:val="1"/>
      <w:numFmt w:val="decimal"/>
      <w:lvlText w:val="%7."/>
      <w:lvlJc w:val="left"/>
      <w:pPr>
        <w:tabs>
          <w:tab w:val="num" w:pos="5530"/>
        </w:tabs>
        <w:ind w:left="5530" w:hanging="360"/>
      </w:pPr>
    </w:lvl>
    <w:lvl w:ilvl="7" w:tplc="04090019" w:tentative="1">
      <w:start w:val="1"/>
      <w:numFmt w:val="lowerLetter"/>
      <w:lvlText w:val="%8."/>
      <w:lvlJc w:val="left"/>
      <w:pPr>
        <w:tabs>
          <w:tab w:val="num" w:pos="6250"/>
        </w:tabs>
        <w:ind w:left="6250" w:hanging="360"/>
      </w:pPr>
    </w:lvl>
    <w:lvl w:ilvl="8" w:tplc="0409001B" w:tentative="1">
      <w:start w:val="1"/>
      <w:numFmt w:val="lowerRoman"/>
      <w:lvlText w:val="%9."/>
      <w:lvlJc w:val="right"/>
      <w:pPr>
        <w:tabs>
          <w:tab w:val="num" w:pos="6970"/>
        </w:tabs>
        <w:ind w:left="6970" w:hanging="180"/>
      </w:pPr>
    </w:lvl>
  </w:abstractNum>
  <w:abstractNum w:abstractNumId="21" w15:restartNumberingAfterBreak="0">
    <w:nsid w:val="4BE72E27"/>
    <w:multiLevelType w:val="hybridMultilevel"/>
    <w:tmpl w:val="29D436A4"/>
    <w:lvl w:ilvl="0" w:tplc="FFFFFFFF">
      <w:start w:val="1"/>
      <w:numFmt w:val="decimal"/>
      <w:lvlText w:val="(%1)"/>
      <w:lvlJc w:val="left"/>
      <w:pPr>
        <w:tabs>
          <w:tab w:val="num" w:pos="584"/>
        </w:tabs>
        <w:ind w:left="584" w:hanging="360"/>
      </w:pPr>
      <w:rPr>
        <w:rFonts w:hint="eastAsia"/>
      </w:rPr>
    </w:lvl>
    <w:lvl w:ilvl="1" w:tplc="FFFFFFFF">
      <w:start w:val="1"/>
      <w:numFmt w:val="decimal"/>
      <w:lvlText w:val="%2)"/>
      <w:lvlJc w:val="left"/>
      <w:pPr>
        <w:tabs>
          <w:tab w:val="num" w:pos="1004"/>
        </w:tabs>
        <w:ind w:left="1004" w:hanging="360"/>
      </w:pPr>
      <w:rPr>
        <w:rFonts w:hint="eastAsia"/>
      </w:r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22" w15:restartNumberingAfterBreak="0">
    <w:nsid w:val="4EB25315"/>
    <w:multiLevelType w:val="hybridMultilevel"/>
    <w:tmpl w:val="C824C096"/>
    <w:lvl w:ilvl="0" w:tplc="74FE9D3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554F0E8C"/>
    <w:multiLevelType w:val="multilevel"/>
    <w:tmpl w:val="8A8EF104"/>
    <w:lvl w:ilvl="0">
      <w:start w:val="1"/>
      <w:numFmt w:val="decimal"/>
      <w:lvlText w:val="%1"/>
      <w:lvlJc w:val="left"/>
      <w:pPr>
        <w:tabs>
          <w:tab w:val="num" w:pos="360"/>
        </w:tabs>
        <w:ind w:left="360" w:hanging="360"/>
      </w:pPr>
      <w:rPr>
        <w:rFonts w:hint="default"/>
        <w:u w:val="single"/>
      </w:rPr>
    </w:lvl>
    <w:lvl w:ilvl="1">
      <w:start w:val="4"/>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24" w15:restartNumberingAfterBreak="0">
    <w:nsid w:val="58502FF5"/>
    <w:multiLevelType w:val="multilevel"/>
    <w:tmpl w:val="1D802AD4"/>
    <w:lvl w:ilvl="0">
      <w:start w:val="1"/>
      <w:numFmt w:val="decimal"/>
      <w:lvlText w:val="%1"/>
      <w:lvlJc w:val="left"/>
      <w:pPr>
        <w:tabs>
          <w:tab w:val="num" w:pos="495"/>
        </w:tabs>
        <w:ind w:left="495" w:hanging="495"/>
      </w:pPr>
      <w:rPr>
        <w:rFonts w:ascii="Times New Roman" w:hAnsi="Times New Roman" w:cs="Times New Roman" w:hint="default"/>
        <w:b/>
        <w:sz w:val="28"/>
      </w:rPr>
    </w:lvl>
    <w:lvl w:ilvl="1">
      <w:start w:val="1"/>
      <w:numFmt w:val="decimal"/>
      <w:lvlText w:val="%1.%2"/>
      <w:lvlJc w:val="left"/>
      <w:pPr>
        <w:tabs>
          <w:tab w:val="num" w:pos="495"/>
        </w:tabs>
        <w:ind w:left="495" w:hanging="495"/>
      </w:pPr>
      <w:rPr>
        <w:rFonts w:ascii="Times New Roman" w:hAnsi="Times New Roman" w:cs="Times New Roman" w:hint="default"/>
        <w:b/>
        <w:sz w:val="28"/>
      </w:rPr>
    </w:lvl>
    <w:lvl w:ilvl="2">
      <w:start w:val="1"/>
      <w:numFmt w:val="decimal"/>
      <w:lvlText w:val="%1.%2.%3"/>
      <w:lvlJc w:val="left"/>
      <w:pPr>
        <w:tabs>
          <w:tab w:val="num" w:pos="720"/>
        </w:tabs>
        <w:ind w:left="720" w:hanging="720"/>
      </w:pPr>
      <w:rPr>
        <w:rFonts w:ascii="Times New Roman" w:hAnsi="Times New Roman" w:cs="Times New Roman" w:hint="default"/>
        <w:b/>
        <w:sz w:val="28"/>
      </w:rPr>
    </w:lvl>
    <w:lvl w:ilvl="3">
      <w:start w:val="1"/>
      <w:numFmt w:val="decimal"/>
      <w:lvlText w:val="%1.%2.%3.%4"/>
      <w:lvlJc w:val="left"/>
      <w:pPr>
        <w:tabs>
          <w:tab w:val="num" w:pos="1080"/>
        </w:tabs>
        <w:ind w:left="1080" w:hanging="1080"/>
      </w:pPr>
      <w:rPr>
        <w:rFonts w:ascii="Times New Roman" w:hAnsi="Times New Roman" w:cs="Times New Roman" w:hint="default"/>
        <w:b/>
        <w:sz w:val="28"/>
      </w:rPr>
    </w:lvl>
    <w:lvl w:ilvl="4">
      <w:start w:val="1"/>
      <w:numFmt w:val="decimal"/>
      <w:lvlText w:val="%1.%2.%3.%4.%5"/>
      <w:lvlJc w:val="left"/>
      <w:pPr>
        <w:tabs>
          <w:tab w:val="num" w:pos="1080"/>
        </w:tabs>
        <w:ind w:left="1080" w:hanging="1080"/>
      </w:pPr>
      <w:rPr>
        <w:rFonts w:ascii="Times New Roman" w:hAnsi="Times New Roman" w:cs="Times New Roman" w:hint="default"/>
        <w:b/>
        <w:sz w:val="28"/>
      </w:rPr>
    </w:lvl>
    <w:lvl w:ilvl="5">
      <w:start w:val="1"/>
      <w:numFmt w:val="decimal"/>
      <w:lvlText w:val="%1.%2.%3.%4.%5.%6"/>
      <w:lvlJc w:val="left"/>
      <w:pPr>
        <w:tabs>
          <w:tab w:val="num" w:pos="1440"/>
        </w:tabs>
        <w:ind w:left="1440" w:hanging="1440"/>
      </w:pPr>
      <w:rPr>
        <w:rFonts w:ascii="Times New Roman" w:hAnsi="Times New Roman" w:cs="Times New Roman" w:hint="default"/>
        <w:b/>
        <w:sz w:val="28"/>
      </w:rPr>
    </w:lvl>
    <w:lvl w:ilvl="6">
      <w:start w:val="1"/>
      <w:numFmt w:val="decimal"/>
      <w:lvlText w:val="%1.%2.%3.%4.%5.%6.%7"/>
      <w:lvlJc w:val="left"/>
      <w:pPr>
        <w:tabs>
          <w:tab w:val="num" w:pos="1440"/>
        </w:tabs>
        <w:ind w:left="1440" w:hanging="1440"/>
      </w:pPr>
      <w:rPr>
        <w:rFonts w:ascii="Times New Roman" w:hAnsi="Times New Roman" w:cs="Times New Roman" w:hint="default"/>
        <w:b/>
        <w:sz w:val="28"/>
      </w:rPr>
    </w:lvl>
    <w:lvl w:ilvl="7">
      <w:start w:val="1"/>
      <w:numFmt w:val="decimal"/>
      <w:lvlText w:val="%1.%2.%3.%4.%5.%6.%7.%8"/>
      <w:lvlJc w:val="left"/>
      <w:pPr>
        <w:tabs>
          <w:tab w:val="num" w:pos="1800"/>
        </w:tabs>
        <w:ind w:left="1800" w:hanging="1800"/>
      </w:pPr>
      <w:rPr>
        <w:rFonts w:ascii="Times New Roman" w:hAnsi="Times New Roman" w:cs="Times New Roman" w:hint="default"/>
        <w:b/>
        <w:sz w:val="28"/>
      </w:rPr>
    </w:lvl>
    <w:lvl w:ilvl="8">
      <w:start w:val="1"/>
      <w:numFmt w:val="decimal"/>
      <w:lvlText w:val="%1.%2.%3.%4.%5.%6.%7.%8.%9"/>
      <w:lvlJc w:val="left"/>
      <w:pPr>
        <w:tabs>
          <w:tab w:val="num" w:pos="2160"/>
        </w:tabs>
        <w:ind w:left="2160" w:hanging="2160"/>
      </w:pPr>
      <w:rPr>
        <w:rFonts w:ascii="Times New Roman" w:hAnsi="Times New Roman" w:cs="Times New Roman" w:hint="default"/>
        <w:b/>
        <w:sz w:val="28"/>
      </w:rPr>
    </w:lvl>
  </w:abstractNum>
  <w:abstractNum w:abstractNumId="25" w15:restartNumberingAfterBreak="0">
    <w:nsid w:val="616E0890"/>
    <w:multiLevelType w:val="hybridMultilevel"/>
    <w:tmpl w:val="904E71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1700A6"/>
    <w:multiLevelType w:val="multilevel"/>
    <w:tmpl w:val="3552D9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527560A"/>
    <w:multiLevelType w:val="hybridMultilevel"/>
    <w:tmpl w:val="FFD643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9E7B93"/>
    <w:multiLevelType w:val="hybridMultilevel"/>
    <w:tmpl w:val="6E063366"/>
    <w:lvl w:ilvl="0" w:tplc="FFFFFFFF">
      <w:start w:val="1"/>
      <w:numFmt w:val="decimal"/>
      <w:lvlText w:val="(%1)"/>
      <w:lvlJc w:val="left"/>
      <w:pPr>
        <w:tabs>
          <w:tab w:val="num" w:pos="585"/>
        </w:tabs>
        <w:ind w:left="585" w:hanging="360"/>
      </w:pPr>
      <w:rPr>
        <w:rFonts w:hint="eastAsia"/>
      </w:rPr>
    </w:lvl>
    <w:lvl w:ilvl="1" w:tplc="FFFFFFFF">
      <w:start w:val="1"/>
      <w:numFmt w:val="decimal"/>
      <w:lvlText w:val="%2)"/>
      <w:lvlJc w:val="left"/>
      <w:pPr>
        <w:tabs>
          <w:tab w:val="num" w:pos="1005"/>
        </w:tabs>
        <w:ind w:left="1005" w:hanging="360"/>
      </w:pPr>
      <w:rPr>
        <w:rFonts w:hint="eastAsia"/>
      </w:r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9" w15:restartNumberingAfterBreak="0">
    <w:nsid w:val="68541DC6"/>
    <w:multiLevelType w:val="multilevel"/>
    <w:tmpl w:val="FA7AAC8E"/>
    <w:lvl w:ilvl="0">
      <w:start w:val="4"/>
      <w:numFmt w:val="decimal"/>
      <w:lvlText w:val="%1"/>
      <w:lvlJc w:val="left"/>
      <w:pPr>
        <w:tabs>
          <w:tab w:val="num" w:pos="360"/>
        </w:tabs>
        <w:ind w:left="360" w:hanging="360"/>
      </w:pPr>
      <w:rPr>
        <w:rFonts w:hint="eastAsia"/>
      </w:rPr>
    </w:lvl>
    <w:lvl w:ilvl="1">
      <w:start w:val="2"/>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30" w15:restartNumberingAfterBreak="0">
    <w:nsid w:val="699A1482"/>
    <w:multiLevelType w:val="hybridMultilevel"/>
    <w:tmpl w:val="0714CDDE"/>
    <w:lvl w:ilvl="0" w:tplc="9F482FA4">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8787628"/>
    <w:multiLevelType w:val="singleLevel"/>
    <w:tmpl w:val="44E0DC66"/>
    <w:lvl w:ilvl="0">
      <w:start w:val="1"/>
      <w:numFmt w:val="decimal"/>
      <w:lvlText w:val="(%1)"/>
      <w:lvlJc w:val="left"/>
      <w:pPr>
        <w:tabs>
          <w:tab w:val="num" w:pos="584"/>
        </w:tabs>
        <w:ind w:left="584" w:hanging="360"/>
      </w:pPr>
      <w:rPr>
        <w:rFonts w:hint="eastAsia"/>
      </w:rPr>
    </w:lvl>
  </w:abstractNum>
  <w:abstractNum w:abstractNumId="32" w15:restartNumberingAfterBreak="0">
    <w:nsid w:val="78BD4A3C"/>
    <w:multiLevelType w:val="multilevel"/>
    <w:tmpl w:val="23ACC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99D52C3"/>
    <w:multiLevelType w:val="hybridMultilevel"/>
    <w:tmpl w:val="A274CF34"/>
    <w:lvl w:ilvl="0" w:tplc="7C7C0172">
      <w:start w:val="1"/>
      <w:numFmt w:val="decimal"/>
      <w:lvlText w:val="%1)"/>
      <w:lvlJc w:val="left"/>
      <w:pPr>
        <w:tabs>
          <w:tab w:val="num" w:pos="720"/>
        </w:tabs>
        <w:ind w:left="720" w:hanging="360"/>
      </w:pPr>
      <w:rPr>
        <w:rFonts w:eastAsia="ｺﾞｼｯｸ"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AA55BF"/>
    <w:multiLevelType w:val="hybridMultilevel"/>
    <w:tmpl w:val="3AB45CD2"/>
    <w:lvl w:ilvl="0" w:tplc="E732FEE4">
      <w:start w:val="1"/>
      <w:numFmt w:val="decimal"/>
      <w:lvlText w:val="%1)"/>
      <w:lvlJc w:val="left"/>
      <w:pPr>
        <w:tabs>
          <w:tab w:val="num" w:pos="971"/>
        </w:tabs>
        <w:ind w:left="971" w:hanging="360"/>
      </w:pPr>
      <w:rPr>
        <w:rFonts w:hint="eastAsia"/>
      </w:rPr>
    </w:lvl>
    <w:lvl w:ilvl="1" w:tplc="04090017" w:tentative="1">
      <w:start w:val="1"/>
      <w:numFmt w:val="aiueoFullWidth"/>
      <w:lvlText w:val="(%2)"/>
      <w:lvlJc w:val="left"/>
      <w:pPr>
        <w:tabs>
          <w:tab w:val="num" w:pos="1451"/>
        </w:tabs>
        <w:ind w:left="1451" w:hanging="420"/>
      </w:pPr>
    </w:lvl>
    <w:lvl w:ilvl="2" w:tplc="04090011" w:tentative="1">
      <w:start w:val="1"/>
      <w:numFmt w:val="decimalEnclosedCircle"/>
      <w:lvlText w:val="%3"/>
      <w:lvlJc w:val="left"/>
      <w:pPr>
        <w:tabs>
          <w:tab w:val="num" w:pos="1871"/>
        </w:tabs>
        <w:ind w:left="1871" w:hanging="420"/>
      </w:pPr>
    </w:lvl>
    <w:lvl w:ilvl="3" w:tplc="0409000F" w:tentative="1">
      <w:start w:val="1"/>
      <w:numFmt w:val="decimal"/>
      <w:lvlText w:val="%4."/>
      <w:lvlJc w:val="left"/>
      <w:pPr>
        <w:tabs>
          <w:tab w:val="num" w:pos="2291"/>
        </w:tabs>
        <w:ind w:left="2291" w:hanging="420"/>
      </w:pPr>
    </w:lvl>
    <w:lvl w:ilvl="4" w:tplc="04090017" w:tentative="1">
      <w:start w:val="1"/>
      <w:numFmt w:val="aiueoFullWidth"/>
      <w:lvlText w:val="(%5)"/>
      <w:lvlJc w:val="left"/>
      <w:pPr>
        <w:tabs>
          <w:tab w:val="num" w:pos="2711"/>
        </w:tabs>
        <w:ind w:left="2711" w:hanging="420"/>
      </w:pPr>
    </w:lvl>
    <w:lvl w:ilvl="5" w:tplc="04090011" w:tentative="1">
      <w:start w:val="1"/>
      <w:numFmt w:val="decimalEnclosedCircle"/>
      <w:lvlText w:val="%6"/>
      <w:lvlJc w:val="left"/>
      <w:pPr>
        <w:tabs>
          <w:tab w:val="num" w:pos="3131"/>
        </w:tabs>
        <w:ind w:left="3131" w:hanging="420"/>
      </w:pPr>
    </w:lvl>
    <w:lvl w:ilvl="6" w:tplc="0409000F" w:tentative="1">
      <w:start w:val="1"/>
      <w:numFmt w:val="decimal"/>
      <w:lvlText w:val="%7."/>
      <w:lvlJc w:val="left"/>
      <w:pPr>
        <w:tabs>
          <w:tab w:val="num" w:pos="3551"/>
        </w:tabs>
        <w:ind w:left="3551" w:hanging="420"/>
      </w:pPr>
    </w:lvl>
    <w:lvl w:ilvl="7" w:tplc="04090017" w:tentative="1">
      <w:start w:val="1"/>
      <w:numFmt w:val="aiueoFullWidth"/>
      <w:lvlText w:val="(%8)"/>
      <w:lvlJc w:val="left"/>
      <w:pPr>
        <w:tabs>
          <w:tab w:val="num" w:pos="3971"/>
        </w:tabs>
        <w:ind w:left="3971" w:hanging="420"/>
      </w:pPr>
    </w:lvl>
    <w:lvl w:ilvl="8" w:tplc="04090011" w:tentative="1">
      <w:start w:val="1"/>
      <w:numFmt w:val="decimalEnclosedCircle"/>
      <w:lvlText w:val="%9"/>
      <w:lvlJc w:val="left"/>
      <w:pPr>
        <w:tabs>
          <w:tab w:val="num" w:pos="4391"/>
        </w:tabs>
        <w:ind w:left="4391" w:hanging="420"/>
      </w:pPr>
    </w:lvl>
  </w:abstractNum>
  <w:num w:numId="1" w16cid:durableId="2131166375">
    <w:abstractNumId w:val="32"/>
  </w:num>
  <w:num w:numId="2" w16cid:durableId="1854222485">
    <w:abstractNumId w:val="24"/>
  </w:num>
  <w:num w:numId="3" w16cid:durableId="675965266">
    <w:abstractNumId w:val="26"/>
  </w:num>
  <w:num w:numId="4" w16cid:durableId="138769372">
    <w:abstractNumId w:val="13"/>
  </w:num>
  <w:num w:numId="5" w16cid:durableId="1034235093">
    <w:abstractNumId w:val="11"/>
  </w:num>
  <w:num w:numId="6" w16cid:durableId="401416426">
    <w:abstractNumId w:val="23"/>
  </w:num>
  <w:num w:numId="7" w16cid:durableId="1967272602">
    <w:abstractNumId w:val="17"/>
  </w:num>
  <w:num w:numId="8" w16cid:durableId="1955021278">
    <w:abstractNumId w:val="29"/>
  </w:num>
  <w:num w:numId="9" w16cid:durableId="1543706322">
    <w:abstractNumId w:val="28"/>
  </w:num>
  <w:num w:numId="10" w16cid:durableId="1806923409">
    <w:abstractNumId w:val="9"/>
  </w:num>
  <w:num w:numId="11" w16cid:durableId="40248512">
    <w:abstractNumId w:val="31"/>
  </w:num>
  <w:num w:numId="12" w16cid:durableId="2128814315">
    <w:abstractNumId w:val="12"/>
  </w:num>
  <w:num w:numId="13" w16cid:durableId="420100214">
    <w:abstractNumId w:val="2"/>
  </w:num>
  <w:num w:numId="14" w16cid:durableId="1054086421">
    <w:abstractNumId w:val="18"/>
  </w:num>
  <w:num w:numId="15" w16cid:durableId="1543050910">
    <w:abstractNumId w:val="21"/>
  </w:num>
  <w:num w:numId="16" w16cid:durableId="1924609386">
    <w:abstractNumId w:val="10"/>
  </w:num>
  <w:num w:numId="17" w16cid:durableId="1642925810">
    <w:abstractNumId w:val="34"/>
  </w:num>
  <w:num w:numId="18" w16cid:durableId="1774283389">
    <w:abstractNumId w:val="6"/>
  </w:num>
  <w:num w:numId="19" w16cid:durableId="1302154890">
    <w:abstractNumId w:val="15"/>
  </w:num>
  <w:num w:numId="20" w16cid:durableId="764881739">
    <w:abstractNumId w:val="14"/>
  </w:num>
  <w:num w:numId="21" w16cid:durableId="390269593">
    <w:abstractNumId w:val="20"/>
  </w:num>
  <w:num w:numId="22" w16cid:durableId="1437216214">
    <w:abstractNumId w:val="5"/>
  </w:num>
  <w:num w:numId="23" w16cid:durableId="451948975">
    <w:abstractNumId w:val="4"/>
  </w:num>
  <w:num w:numId="24" w16cid:durableId="716977171">
    <w:abstractNumId w:val="25"/>
  </w:num>
  <w:num w:numId="25" w16cid:durableId="91976426">
    <w:abstractNumId w:val="33"/>
  </w:num>
  <w:num w:numId="26" w16cid:durableId="2028367809">
    <w:abstractNumId w:val="27"/>
  </w:num>
  <w:num w:numId="27" w16cid:durableId="1725331876">
    <w:abstractNumId w:val="3"/>
  </w:num>
  <w:num w:numId="28" w16cid:durableId="656374630">
    <w:abstractNumId w:val="1"/>
  </w:num>
  <w:num w:numId="29" w16cid:durableId="1247614523">
    <w:abstractNumId w:val="7"/>
  </w:num>
  <w:num w:numId="30" w16cid:durableId="1225218051">
    <w:abstractNumId w:val="30"/>
  </w:num>
  <w:num w:numId="31" w16cid:durableId="290021813">
    <w:abstractNumId w:val="22"/>
  </w:num>
  <w:num w:numId="32" w16cid:durableId="763453151">
    <w:abstractNumId w:val="19"/>
  </w:num>
  <w:num w:numId="33" w16cid:durableId="1804927738">
    <w:abstractNumId w:val="16"/>
  </w:num>
  <w:num w:numId="34" w16cid:durableId="1559051650">
    <w:abstractNumId w:val="8"/>
  </w:num>
  <w:num w:numId="35" w16cid:durableId="56368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53"/>
    <w:rsid w:val="00001C9A"/>
    <w:rsid w:val="000032B1"/>
    <w:rsid w:val="000043A0"/>
    <w:rsid w:val="0000548D"/>
    <w:rsid w:val="00011566"/>
    <w:rsid w:val="00017004"/>
    <w:rsid w:val="00017B89"/>
    <w:rsid w:val="0002146B"/>
    <w:rsid w:val="00023A23"/>
    <w:rsid w:val="00025C66"/>
    <w:rsid w:val="00025E1F"/>
    <w:rsid w:val="00027B59"/>
    <w:rsid w:val="000351F9"/>
    <w:rsid w:val="00037989"/>
    <w:rsid w:val="0004178D"/>
    <w:rsid w:val="00042497"/>
    <w:rsid w:val="00043F63"/>
    <w:rsid w:val="000440BE"/>
    <w:rsid w:val="000514B2"/>
    <w:rsid w:val="000536C6"/>
    <w:rsid w:val="00057AF6"/>
    <w:rsid w:val="000621D9"/>
    <w:rsid w:val="0006283F"/>
    <w:rsid w:val="00062F6A"/>
    <w:rsid w:val="00070006"/>
    <w:rsid w:val="00080131"/>
    <w:rsid w:val="00082640"/>
    <w:rsid w:val="0008716A"/>
    <w:rsid w:val="00092703"/>
    <w:rsid w:val="00093D59"/>
    <w:rsid w:val="000A0EFB"/>
    <w:rsid w:val="000A267F"/>
    <w:rsid w:val="000B1561"/>
    <w:rsid w:val="000B1ADC"/>
    <w:rsid w:val="000B2019"/>
    <w:rsid w:val="000B237F"/>
    <w:rsid w:val="000B2BF1"/>
    <w:rsid w:val="000B4F38"/>
    <w:rsid w:val="000C0C12"/>
    <w:rsid w:val="000C619D"/>
    <w:rsid w:val="000C64B1"/>
    <w:rsid w:val="000C6A62"/>
    <w:rsid w:val="000D0EA0"/>
    <w:rsid w:val="000D25AA"/>
    <w:rsid w:val="000D51AA"/>
    <w:rsid w:val="000D5775"/>
    <w:rsid w:val="000D6743"/>
    <w:rsid w:val="000E07C0"/>
    <w:rsid w:val="000E1503"/>
    <w:rsid w:val="000E33F8"/>
    <w:rsid w:val="000E405B"/>
    <w:rsid w:val="000E52CF"/>
    <w:rsid w:val="000E5608"/>
    <w:rsid w:val="000F0766"/>
    <w:rsid w:val="000F16CE"/>
    <w:rsid w:val="000F3261"/>
    <w:rsid w:val="00103EB0"/>
    <w:rsid w:val="00104E3B"/>
    <w:rsid w:val="00105DC2"/>
    <w:rsid w:val="001070AA"/>
    <w:rsid w:val="00111726"/>
    <w:rsid w:val="00114BEE"/>
    <w:rsid w:val="00117F49"/>
    <w:rsid w:val="00120DBC"/>
    <w:rsid w:val="00123BE0"/>
    <w:rsid w:val="00124258"/>
    <w:rsid w:val="001242E7"/>
    <w:rsid w:val="00125E36"/>
    <w:rsid w:val="00130172"/>
    <w:rsid w:val="00130962"/>
    <w:rsid w:val="001326BE"/>
    <w:rsid w:val="00133927"/>
    <w:rsid w:val="001349D8"/>
    <w:rsid w:val="001455CD"/>
    <w:rsid w:val="0015084F"/>
    <w:rsid w:val="00155505"/>
    <w:rsid w:val="00157D94"/>
    <w:rsid w:val="0016399A"/>
    <w:rsid w:val="00170480"/>
    <w:rsid w:val="00170D94"/>
    <w:rsid w:val="00180B4B"/>
    <w:rsid w:val="001814FC"/>
    <w:rsid w:val="001815D9"/>
    <w:rsid w:val="0018564B"/>
    <w:rsid w:val="00190ABB"/>
    <w:rsid w:val="00192A0B"/>
    <w:rsid w:val="00192C1E"/>
    <w:rsid w:val="001936E0"/>
    <w:rsid w:val="00195FDC"/>
    <w:rsid w:val="001A122E"/>
    <w:rsid w:val="001A128B"/>
    <w:rsid w:val="001A3D94"/>
    <w:rsid w:val="001A5708"/>
    <w:rsid w:val="001B12AF"/>
    <w:rsid w:val="001B6C65"/>
    <w:rsid w:val="001C3164"/>
    <w:rsid w:val="001D0906"/>
    <w:rsid w:val="001D0D24"/>
    <w:rsid w:val="001D2E24"/>
    <w:rsid w:val="001D50DC"/>
    <w:rsid w:val="001E0679"/>
    <w:rsid w:val="001E68E6"/>
    <w:rsid w:val="001F2047"/>
    <w:rsid w:val="00201DF9"/>
    <w:rsid w:val="002029BA"/>
    <w:rsid w:val="00205B48"/>
    <w:rsid w:val="00206EF2"/>
    <w:rsid w:val="002103CA"/>
    <w:rsid w:val="00216CC3"/>
    <w:rsid w:val="00222EDC"/>
    <w:rsid w:val="00223E12"/>
    <w:rsid w:val="00230471"/>
    <w:rsid w:val="00235C16"/>
    <w:rsid w:val="0025533F"/>
    <w:rsid w:val="00257D48"/>
    <w:rsid w:val="00262A45"/>
    <w:rsid w:val="002633DD"/>
    <w:rsid w:val="002673E2"/>
    <w:rsid w:val="002703C7"/>
    <w:rsid w:val="00272CDD"/>
    <w:rsid w:val="00273BE8"/>
    <w:rsid w:val="00282412"/>
    <w:rsid w:val="00291FB5"/>
    <w:rsid w:val="0029435F"/>
    <w:rsid w:val="002A1CC1"/>
    <w:rsid w:val="002A43A1"/>
    <w:rsid w:val="002A5EEB"/>
    <w:rsid w:val="002A7736"/>
    <w:rsid w:val="002B12DB"/>
    <w:rsid w:val="002B1AA6"/>
    <w:rsid w:val="002B2C8C"/>
    <w:rsid w:val="002B4658"/>
    <w:rsid w:val="002C0A72"/>
    <w:rsid w:val="002C12DB"/>
    <w:rsid w:val="002C48DA"/>
    <w:rsid w:val="002D0F84"/>
    <w:rsid w:val="002D2A19"/>
    <w:rsid w:val="002D555A"/>
    <w:rsid w:val="002D6385"/>
    <w:rsid w:val="002D64FC"/>
    <w:rsid w:val="002D7B09"/>
    <w:rsid w:val="002D7D57"/>
    <w:rsid w:val="002E2A9C"/>
    <w:rsid w:val="002E413A"/>
    <w:rsid w:val="002F07B0"/>
    <w:rsid w:val="002F07B4"/>
    <w:rsid w:val="002F11E1"/>
    <w:rsid w:val="002F58AB"/>
    <w:rsid w:val="002F6F45"/>
    <w:rsid w:val="00302407"/>
    <w:rsid w:val="00303097"/>
    <w:rsid w:val="003043D1"/>
    <w:rsid w:val="00304ABF"/>
    <w:rsid w:val="00311C6B"/>
    <w:rsid w:val="00313012"/>
    <w:rsid w:val="003130A0"/>
    <w:rsid w:val="00316AD3"/>
    <w:rsid w:val="00320CEB"/>
    <w:rsid w:val="00322045"/>
    <w:rsid w:val="00322976"/>
    <w:rsid w:val="00323687"/>
    <w:rsid w:val="003239C4"/>
    <w:rsid w:val="00334574"/>
    <w:rsid w:val="003449D6"/>
    <w:rsid w:val="00353007"/>
    <w:rsid w:val="003541A4"/>
    <w:rsid w:val="003611F1"/>
    <w:rsid w:val="00361AAB"/>
    <w:rsid w:val="003631E7"/>
    <w:rsid w:val="00364E9D"/>
    <w:rsid w:val="00370687"/>
    <w:rsid w:val="00375564"/>
    <w:rsid w:val="0038317B"/>
    <w:rsid w:val="0038465A"/>
    <w:rsid w:val="00384EF7"/>
    <w:rsid w:val="003878CD"/>
    <w:rsid w:val="00390497"/>
    <w:rsid w:val="00391B28"/>
    <w:rsid w:val="00392A3F"/>
    <w:rsid w:val="00396025"/>
    <w:rsid w:val="003A2873"/>
    <w:rsid w:val="003A293E"/>
    <w:rsid w:val="003A74EC"/>
    <w:rsid w:val="003B6289"/>
    <w:rsid w:val="003B64DD"/>
    <w:rsid w:val="003B7126"/>
    <w:rsid w:val="003B7CD7"/>
    <w:rsid w:val="003C12D0"/>
    <w:rsid w:val="003D0870"/>
    <w:rsid w:val="003D31BF"/>
    <w:rsid w:val="003D371D"/>
    <w:rsid w:val="003D4656"/>
    <w:rsid w:val="003D498C"/>
    <w:rsid w:val="003E0159"/>
    <w:rsid w:val="003E0F64"/>
    <w:rsid w:val="003E2FD8"/>
    <w:rsid w:val="003E6AA7"/>
    <w:rsid w:val="003F02FC"/>
    <w:rsid w:val="003F153E"/>
    <w:rsid w:val="003F1CDC"/>
    <w:rsid w:val="003F31FB"/>
    <w:rsid w:val="003F46B0"/>
    <w:rsid w:val="003F5904"/>
    <w:rsid w:val="00403AB8"/>
    <w:rsid w:val="00406A5E"/>
    <w:rsid w:val="00410A9A"/>
    <w:rsid w:val="00414796"/>
    <w:rsid w:val="00416108"/>
    <w:rsid w:val="0042328E"/>
    <w:rsid w:val="00426ED8"/>
    <w:rsid w:val="004277A2"/>
    <w:rsid w:val="00427E8D"/>
    <w:rsid w:val="004326DB"/>
    <w:rsid w:val="0043316A"/>
    <w:rsid w:val="00446B76"/>
    <w:rsid w:val="00447674"/>
    <w:rsid w:val="00450090"/>
    <w:rsid w:val="00452AD9"/>
    <w:rsid w:val="004558E1"/>
    <w:rsid w:val="00456B77"/>
    <w:rsid w:val="00457088"/>
    <w:rsid w:val="00470ECA"/>
    <w:rsid w:val="0047221B"/>
    <w:rsid w:val="004754CC"/>
    <w:rsid w:val="00475E00"/>
    <w:rsid w:val="00476538"/>
    <w:rsid w:val="0048174B"/>
    <w:rsid w:val="00482ADD"/>
    <w:rsid w:val="00483A22"/>
    <w:rsid w:val="00483CDF"/>
    <w:rsid w:val="0048607F"/>
    <w:rsid w:val="004905A7"/>
    <w:rsid w:val="0049124E"/>
    <w:rsid w:val="00495B82"/>
    <w:rsid w:val="004975FF"/>
    <w:rsid w:val="00497A02"/>
    <w:rsid w:val="00497F46"/>
    <w:rsid w:val="004A0F5C"/>
    <w:rsid w:val="004A24F6"/>
    <w:rsid w:val="004A3127"/>
    <w:rsid w:val="004A4A0A"/>
    <w:rsid w:val="004A7039"/>
    <w:rsid w:val="004B0240"/>
    <w:rsid w:val="004B0D05"/>
    <w:rsid w:val="004B1E00"/>
    <w:rsid w:val="004B391E"/>
    <w:rsid w:val="004B3924"/>
    <w:rsid w:val="004B3B4F"/>
    <w:rsid w:val="004C061C"/>
    <w:rsid w:val="004C2903"/>
    <w:rsid w:val="004C6CC3"/>
    <w:rsid w:val="004C6DB5"/>
    <w:rsid w:val="004D18B0"/>
    <w:rsid w:val="004D621A"/>
    <w:rsid w:val="004E1D28"/>
    <w:rsid w:val="004E30C8"/>
    <w:rsid w:val="004E3DF2"/>
    <w:rsid w:val="004E4F17"/>
    <w:rsid w:val="004E67E6"/>
    <w:rsid w:val="004F1C6C"/>
    <w:rsid w:val="004F39CC"/>
    <w:rsid w:val="004F671D"/>
    <w:rsid w:val="005001E8"/>
    <w:rsid w:val="00500509"/>
    <w:rsid w:val="005050AF"/>
    <w:rsid w:val="00512BD8"/>
    <w:rsid w:val="00517E2A"/>
    <w:rsid w:val="00520532"/>
    <w:rsid w:val="005214B9"/>
    <w:rsid w:val="005220B1"/>
    <w:rsid w:val="00522690"/>
    <w:rsid w:val="00524BCA"/>
    <w:rsid w:val="00524BE7"/>
    <w:rsid w:val="005279F5"/>
    <w:rsid w:val="005337F0"/>
    <w:rsid w:val="00534F22"/>
    <w:rsid w:val="005412EF"/>
    <w:rsid w:val="00541FDA"/>
    <w:rsid w:val="0056131E"/>
    <w:rsid w:val="00562FA0"/>
    <w:rsid w:val="005655E7"/>
    <w:rsid w:val="005701A3"/>
    <w:rsid w:val="005702A9"/>
    <w:rsid w:val="00574A83"/>
    <w:rsid w:val="00574D5E"/>
    <w:rsid w:val="0057760D"/>
    <w:rsid w:val="00584DE5"/>
    <w:rsid w:val="00584F31"/>
    <w:rsid w:val="00586B66"/>
    <w:rsid w:val="00591254"/>
    <w:rsid w:val="00594317"/>
    <w:rsid w:val="005960D6"/>
    <w:rsid w:val="005A3D3B"/>
    <w:rsid w:val="005A7084"/>
    <w:rsid w:val="005A7BB2"/>
    <w:rsid w:val="005B1132"/>
    <w:rsid w:val="005B3C34"/>
    <w:rsid w:val="005B7D45"/>
    <w:rsid w:val="005C0B9E"/>
    <w:rsid w:val="005C108C"/>
    <w:rsid w:val="005C18DB"/>
    <w:rsid w:val="005C40CA"/>
    <w:rsid w:val="005C584C"/>
    <w:rsid w:val="005C7F9D"/>
    <w:rsid w:val="005D0E5F"/>
    <w:rsid w:val="005D1183"/>
    <w:rsid w:val="005D3827"/>
    <w:rsid w:val="005D499A"/>
    <w:rsid w:val="005E2EA7"/>
    <w:rsid w:val="005F36B4"/>
    <w:rsid w:val="005F46DA"/>
    <w:rsid w:val="006054FA"/>
    <w:rsid w:val="0061426A"/>
    <w:rsid w:val="006168DA"/>
    <w:rsid w:val="00617C50"/>
    <w:rsid w:val="00617DA5"/>
    <w:rsid w:val="0062302D"/>
    <w:rsid w:val="00624496"/>
    <w:rsid w:val="0062453E"/>
    <w:rsid w:val="006260DE"/>
    <w:rsid w:val="006279CE"/>
    <w:rsid w:val="00631105"/>
    <w:rsid w:val="006337F9"/>
    <w:rsid w:val="0063496C"/>
    <w:rsid w:val="00635532"/>
    <w:rsid w:val="00636C5B"/>
    <w:rsid w:val="00643D7D"/>
    <w:rsid w:val="00644822"/>
    <w:rsid w:val="00647DFF"/>
    <w:rsid w:val="00651626"/>
    <w:rsid w:val="00651ACA"/>
    <w:rsid w:val="006544CF"/>
    <w:rsid w:val="00657090"/>
    <w:rsid w:val="00664508"/>
    <w:rsid w:val="006646DA"/>
    <w:rsid w:val="006665DB"/>
    <w:rsid w:val="006743CC"/>
    <w:rsid w:val="00680C4D"/>
    <w:rsid w:val="0068324D"/>
    <w:rsid w:val="0068346A"/>
    <w:rsid w:val="00692883"/>
    <w:rsid w:val="00696AB3"/>
    <w:rsid w:val="006A2288"/>
    <w:rsid w:val="006A5E44"/>
    <w:rsid w:val="006B1EDA"/>
    <w:rsid w:val="006B4280"/>
    <w:rsid w:val="006B6047"/>
    <w:rsid w:val="006C1320"/>
    <w:rsid w:val="006D3EB8"/>
    <w:rsid w:val="006D5EEA"/>
    <w:rsid w:val="006D64E9"/>
    <w:rsid w:val="006D7D88"/>
    <w:rsid w:val="006E0AE7"/>
    <w:rsid w:val="006E1611"/>
    <w:rsid w:val="006E4B1C"/>
    <w:rsid w:val="006E70CC"/>
    <w:rsid w:val="006F5E48"/>
    <w:rsid w:val="00705AC2"/>
    <w:rsid w:val="00711261"/>
    <w:rsid w:val="00712709"/>
    <w:rsid w:val="00720D05"/>
    <w:rsid w:val="007342CE"/>
    <w:rsid w:val="007356D7"/>
    <w:rsid w:val="0073765F"/>
    <w:rsid w:val="00742DE6"/>
    <w:rsid w:val="00744347"/>
    <w:rsid w:val="00744438"/>
    <w:rsid w:val="007451E8"/>
    <w:rsid w:val="00745FB1"/>
    <w:rsid w:val="00747DE1"/>
    <w:rsid w:val="00755CC0"/>
    <w:rsid w:val="0076145E"/>
    <w:rsid w:val="00763277"/>
    <w:rsid w:val="007669B9"/>
    <w:rsid w:val="0077280B"/>
    <w:rsid w:val="00772FAE"/>
    <w:rsid w:val="00780519"/>
    <w:rsid w:val="00783DDB"/>
    <w:rsid w:val="00786E7F"/>
    <w:rsid w:val="007A07FC"/>
    <w:rsid w:val="007A4849"/>
    <w:rsid w:val="007B6563"/>
    <w:rsid w:val="007B7E85"/>
    <w:rsid w:val="007B7FB6"/>
    <w:rsid w:val="007C332A"/>
    <w:rsid w:val="007C533B"/>
    <w:rsid w:val="007C59D1"/>
    <w:rsid w:val="007C5D10"/>
    <w:rsid w:val="007D12B3"/>
    <w:rsid w:val="007D670F"/>
    <w:rsid w:val="007E79D4"/>
    <w:rsid w:val="007F0D75"/>
    <w:rsid w:val="007F2CB9"/>
    <w:rsid w:val="007F3574"/>
    <w:rsid w:val="007F5FF3"/>
    <w:rsid w:val="00807548"/>
    <w:rsid w:val="0081433D"/>
    <w:rsid w:val="00815AA5"/>
    <w:rsid w:val="00837F15"/>
    <w:rsid w:val="00843A5A"/>
    <w:rsid w:val="00844EA7"/>
    <w:rsid w:val="008451E7"/>
    <w:rsid w:val="00846BEB"/>
    <w:rsid w:val="00847974"/>
    <w:rsid w:val="00847A44"/>
    <w:rsid w:val="00851850"/>
    <w:rsid w:val="00853D16"/>
    <w:rsid w:val="00854F8D"/>
    <w:rsid w:val="00855D90"/>
    <w:rsid w:val="008579D4"/>
    <w:rsid w:val="0086490A"/>
    <w:rsid w:val="00866438"/>
    <w:rsid w:val="00867030"/>
    <w:rsid w:val="00881BA7"/>
    <w:rsid w:val="00891345"/>
    <w:rsid w:val="008A3777"/>
    <w:rsid w:val="008A430B"/>
    <w:rsid w:val="008A4B92"/>
    <w:rsid w:val="008B4EB4"/>
    <w:rsid w:val="008B60A1"/>
    <w:rsid w:val="008B79AD"/>
    <w:rsid w:val="008C49A7"/>
    <w:rsid w:val="008C521A"/>
    <w:rsid w:val="008C5F32"/>
    <w:rsid w:val="008C7D91"/>
    <w:rsid w:val="008C7DB6"/>
    <w:rsid w:val="008D3442"/>
    <w:rsid w:val="008D5891"/>
    <w:rsid w:val="008D74F2"/>
    <w:rsid w:val="008E724D"/>
    <w:rsid w:val="008E7787"/>
    <w:rsid w:val="008E7A70"/>
    <w:rsid w:val="008F13FC"/>
    <w:rsid w:val="008F39A5"/>
    <w:rsid w:val="008F4A00"/>
    <w:rsid w:val="008F5663"/>
    <w:rsid w:val="008F6210"/>
    <w:rsid w:val="009028D1"/>
    <w:rsid w:val="0090555A"/>
    <w:rsid w:val="00906391"/>
    <w:rsid w:val="009111B0"/>
    <w:rsid w:val="009123C9"/>
    <w:rsid w:val="00914600"/>
    <w:rsid w:val="00915533"/>
    <w:rsid w:val="009200F5"/>
    <w:rsid w:val="00920FDB"/>
    <w:rsid w:val="009252DF"/>
    <w:rsid w:val="00930C42"/>
    <w:rsid w:val="0093244A"/>
    <w:rsid w:val="0094317A"/>
    <w:rsid w:val="009431C2"/>
    <w:rsid w:val="0094497C"/>
    <w:rsid w:val="009471B3"/>
    <w:rsid w:val="009505EF"/>
    <w:rsid w:val="00954745"/>
    <w:rsid w:val="00964A4F"/>
    <w:rsid w:val="00972517"/>
    <w:rsid w:val="00973DA8"/>
    <w:rsid w:val="009746AA"/>
    <w:rsid w:val="00982FF7"/>
    <w:rsid w:val="00984E3A"/>
    <w:rsid w:val="009872A6"/>
    <w:rsid w:val="00995200"/>
    <w:rsid w:val="00995481"/>
    <w:rsid w:val="00995C63"/>
    <w:rsid w:val="009A0FC1"/>
    <w:rsid w:val="009A176F"/>
    <w:rsid w:val="009A36DB"/>
    <w:rsid w:val="009B16B6"/>
    <w:rsid w:val="009B2E89"/>
    <w:rsid w:val="009C0C2B"/>
    <w:rsid w:val="009C7967"/>
    <w:rsid w:val="009D4415"/>
    <w:rsid w:val="009D5D7F"/>
    <w:rsid w:val="009D6545"/>
    <w:rsid w:val="009D7D9E"/>
    <w:rsid w:val="009E4945"/>
    <w:rsid w:val="009E5C38"/>
    <w:rsid w:val="009F0118"/>
    <w:rsid w:val="009F090B"/>
    <w:rsid w:val="009F435B"/>
    <w:rsid w:val="009F4A9E"/>
    <w:rsid w:val="00A0014B"/>
    <w:rsid w:val="00A01C14"/>
    <w:rsid w:val="00A02B95"/>
    <w:rsid w:val="00A075ED"/>
    <w:rsid w:val="00A12A64"/>
    <w:rsid w:val="00A12B34"/>
    <w:rsid w:val="00A13069"/>
    <w:rsid w:val="00A14EF8"/>
    <w:rsid w:val="00A25089"/>
    <w:rsid w:val="00A252C8"/>
    <w:rsid w:val="00A2614D"/>
    <w:rsid w:val="00A262D3"/>
    <w:rsid w:val="00A26D5F"/>
    <w:rsid w:val="00A375A6"/>
    <w:rsid w:val="00A40BF6"/>
    <w:rsid w:val="00A41552"/>
    <w:rsid w:val="00A438C6"/>
    <w:rsid w:val="00A45632"/>
    <w:rsid w:val="00A46A1C"/>
    <w:rsid w:val="00A5750A"/>
    <w:rsid w:val="00A57652"/>
    <w:rsid w:val="00A60820"/>
    <w:rsid w:val="00A60A54"/>
    <w:rsid w:val="00A654BE"/>
    <w:rsid w:val="00A663FC"/>
    <w:rsid w:val="00A67642"/>
    <w:rsid w:val="00A708D7"/>
    <w:rsid w:val="00A710EC"/>
    <w:rsid w:val="00A72C46"/>
    <w:rsid w:val="00A72F47"/>
    <w:rsid w:val="00A73126"/>
    <w:rsid w:val="00A745C6"/>
    <w:rsid w:val="00A77A96"/>
    <w:rsid w:val="00A84417"/>
    <w:rsid w:val="00A8624F"/>
    <w:rsid w:val="00A908C5"/>
    <w:rsid w:val="00A9255D"/>
    <w:rsid w:val="00A9458F"/>
    <w:rsid w:val="00A96018"/>
    <w:rsid w:val="00AA04B0"/>
    <w:rsid w:val="00AA34FB"/>
    <w:rsid w:val="00AA53AF"/>
    <w:rsid w:val="00AA5E80"/>
    <w:rsid w:val="00AA5E88"/>
    <w:rsid w:val="00AB1841"/>
    <w:rsid w:val="00AB28C6"/>
    <w:rsid w:val="00AB2D09"/>
    <w:rsid w:val="00AB35C4"/>
    <w:rsid w:val="00AB46F7"/>
    <w:rsid w:val="00AB4B99"/>
    <w:rsid w:val="00AB7277"/>
    <w:rsid w:val="00AC0605"/>
    <w:rsid w:val="00AC066E"/>
    <w:rsid w:val="00AC2B36"/>
    <w:rsid w:val="00AC2FBD"/>
    <w:rsid w:val="00AC3E0A"/>
    <w:rsid w:val="00AC3E82"/>
    <w:rsid w:val="00AC3F9C"/>
    <w:rsid w:val="00AC6D94"/>
    <w:rsid w:val="00AD0FFA"/>
    <w:rsid w:val="00AD2F20"/>
    <w:rsid w:val="00AE7889"/>
    <w:rsid w:val="00AF03EC"/>
    <w:rsid w:val="00AF051D"/>
    <w:rsid w:val="00AF0EB9"/>
    <w:rsid w:val="00AF230C"/>
    <w:rsid w:val="00AF2B59"/>
    <w:rsid w:val="00AF448B"/>
    <w:rsid w:val="00AF4DA3"/>
    <w:rsid w:val="00AF5768"/>
    <w:rsid w:val="00B006F7"/>
    <w:rsid w:val="00B04A5C"/>
    <w:rsid w:val="00B06A62"/>
    <w:rsid w:val="00B102F4"/>
    <w:rsid w:val="00B109DC"/>
    <w:rsid w:val="00B11799"/>
    <w:rsid w:val="00B16F1B"/>
    <w:rsid w:val="00B30A93"/>
    <w:rsid w:val="00B314AE"/>
    <w:rsid w:val="00B32A9F"/>
    <w:rsid w:val="00B33271"/>
    <w:rsid w:val="00B3362B"/>
    <w:rsid w:val="00B33BDF"/>
    <w:rsid w:val="00B522B3"/>
    <w:rsid w:val="00B55547"/>
    <w:rsid w:val="00B67A75"/>
    <w:rsid w:val="00B815F8"/>
    <w:rsid w:val="00B8229E"/>
    <w:rsid w:val="00B85EAE"/>
    <w:rsid w:val="00B873DF"/>
    <w:rsid w:val="00B9212C"/>
    <w:rsid w:val="00B950E4"/>
    <w:rsid w:val="00B95CB9"/>
    <w:rsid w:val="00BB2BB5"/>
    <w:rsid w:val="00BB435E"/>
    <w:rsid w:val="00BB4EBC"/>
    <w:rsid w:val="00BB59BF"/>
    <w:rsid w:val="00BC0948"/>
    <w:rsid w:val="00BC18FF"/>
    <w:rsid w:val="00BC2108"/>
    <w:rsid w:val="00BC2C0C"/>
    <w:rsid w:val="00BC33D4"/>
    <w:rsid w:val="00BD03A5"/>
    <w:rsid w:val="00BD08CE"/>
    <w:rsid w:val="00BD124A"/>
    <w:rsid w:val="00BE013D"/>
    <w:rsid w:val="00BE6A1D"/>
    <w:rsid w:val="00BF1399"/>
    <w:rsid w:val="00BF1663"/>
    <w:rsid w:val="00BF3E12"/>
    <w:rsid w:val="00C008C8"/>
    <w:rsid w:val="00C024BE"/>
    <w:rsid w:val="00C04C3A"/>
    <w:rsid w:val="00C06DD3"/>
    <w:rsid w:val="00C12B6F"/>
    <w:rsid w:val="00C150A5"/>
    <w:rsid w:val="00C16226"/>
    <w:rsid w:val="00C21E1C"/>
    <w:rsid w:val="00C303F3"/>
    <w:rsid w:val="00C305BE"/>
    <w:rsid w:val="00C30982"/>
    <w:rsid w:val="00C343CC"/>
    <w:rsid w:val="00C357C6"/>
    <w:rsid w:val="00C371F0"/>
    <w:rsid w:val="00C41A53"/>
    <w:rsid w:val="00C42E2D"/>
    <w:rsid w:val="00C43E90"/>
    <w:rsid w:val="00C4762A"/>
    <w:rsid w:val="00C4771C"/>
    <w:rsid w:val="00C53DD2"/>
    <w:rsid w:val="00C635E8"/>
    <w:rsid w:val="00C65659"/>
    <w:rsid w:val="00C65A2B"/>
    <w:rsid w:val="00C70155"/>
    <w:rsid w:val="00C73A25"/>
    <w:rsid w:val="00C741EF"/>
    <w:rsid w:val="00C76E12"/>
    <w:rsid w:val="00C82DDD"/>
    <w:rsid w:val="00C92FC4"/>
    <w:rsid w:val="00C93537"/>
    <w:rsid w:val="00CA160C"/>
    <w:rsid w:val="00CA2D7C"/>
    <w:rsid w:val="00CA36DB"/>
    <w:rsid w:val="00CA587D"/>
    <w:rsid w:val="00CA79DE"/>
    <w:rsid w:val="00CA7A19"/>
    <w:rsid w:val="00CB3D9C"/>
    <w:rsid w:val="00CB4316"/>
    <w:rsid w:val="00CB712B"/>
    <w:rsid w:val="00CD17D8"/>
    <w:rsid w:val="00CD3B0B"/>
    <w:rsid w:val="00CD4B45"/>
    <w:rsid w:val="00CD5AE8"/>
    <w:rsid w:val="00CD687F"/>
    <w:rsid w:val="00CD6E13"/>
    <w:rsid w:val="00CD6EEB"/>
    <w:rsid w:val="00CD73D7"/>
    <w:rsid w:val="00CE0BFC"/>
    <w:rsid w:val="00CE1D51"/>
    <w:rsid w:val="00CE2DE4"/>
    <w:rsid w:val="00CE5651"/>
    <w:rsid w:val="00CE60C4"/>
    <w:rsid w:val="00CE675B"/>
    <w:rsid w:val="00CE74AE"/>
    <w:rsid w:val="00CF11C0"/>
    <w:rsid w:val="00CF3292"/>
    <w:rsid w:val="00CF5C15"/>
    <w:rsid w:val="00D0432E"/>
    <w:rsid w:val="00D0577F"/>
    <w:rsid w:val="00D058A1"/>
    <w:rsid w:val="00D077DD"/>
    <w:rsid w:val="00D10D6F"/>
    <w:rsid w:val="00D11AB3"/>
    <w:rsid w:val="00D11EE6"/>
    <w:rsid w:val="00D15F7F"/>
    <w:rsid w:val="00D20D33"/>
    <w:rsid w:val="00D25CD8"/>
    <w:rsid w:val="00D26C0C"/>
    <w:rsid w:val="00D31DBC"/>
    <w:rsid w:val="00D3312B"/>
    <w:rsid w:val="00D33DF2"/>
    <w:rsid w:val="00D36A07"/>
    <w:rsid w:val="00D36BBB"/>
    <w:rsid w:val="00D41EA9"/>
    <w:rsid w:val="00D446FB"/>
    <w:rsid w:val="00D450EA"/>
    <w:rsid w:val="00D46EEA"/>
    <w:rsid w:val="00D50A46"/>
    <w:rsid w:val="00D50F32"/>
    <w:rsid w:val="00D54BD5"/>
    <w:rsid w:val="00D55538"/>
    <w:rsid w:val="00D56E26"/>
    <w:rsid w:val="00D60B94"/>
    <w:rsid w:val="00D610E6"/>
    <w:rsid w:val="00D619C3"/>
    <w:rsid w:val="00D62CE8"/>
    <w:rsid w:val="00D63EEB"/>
    <w:rsid w:val="00D64F3D"/>
    <w:rsid w:val="00D67EA2"/>
    <w:rsid w:val="00D70508"/>
    <w:rsid w:val="00D7504A"/>
    <w:rsid w:val="00D80FAC"/>
    <w:rsid w:val="00D820A1"/>
    <w:rsid w:val="00D82AB1"/>
    <w:rsid w:val="00D8410E"/>
    <w:rsid w:val="00D955CC"/>
    <w:rsid w:val="00D97823"/>
    <w:rsid w:val="00DA07FA"/>
    <w:rsid w:val="00DA171B"/>
    <w:rsid w:val="00DA2E8B"/>
    <w:rsid w:val="00DA335A"/>
    <w:rsid w:val="00DA6C95"/>
    <w:rsid w:val="00DA759C"/>
    <w:rsid w:val="00DB1BD6"/>
    <w:rsid w:val="00DB4EEA"/>
    <w:rsid w:val="00DC33C6"/>
    <w:rsid w:val="00DC6000"/>
    <w:rsid w:val="00DC7FCB"/>
    <w:rsid w:val="00DD0341"/>
    <w:rsid w:val="00DD72D0"/>
    <w:rsid w:val="00DE4ED6"/>
    <w:rsid w:val="00DF0769"/>
    <w:rsid w:val="00DF13E8"/>
    <w:rsid w:val="00DF2172"/>
    <w:rsid w:val="00DF2258"/>
    <w:rsid w:val="00DF303E"/>
    <w:rsid w:val="00DF365E"/>
    <w:rsid w:val="00DF3996"/>
    <w:rsid w:val="00DF751B"/>
    <w:rsid w:val="00E03A0D"/>
    <w:rsid w:val="00E11A01"/>
    <w:rsid w:val="00E1321B"/>
    <w:rsid w:val="00E178D5"/>
    <w:rsid w:val="00E17DED"/>
    <w:rsid w:val="00E20E8A"/>
    <w:rsid w:val="00E21F75"/>
    <w:rsid w:val="00E25EB3"/>
    <w:rsid w:val="00E26357"/>
    <w:rsid w:val="00E27C1A"/>
    <w:rsid w:val="00E30268"/>
    <w:rsid w:val="00E3083D"/>
    <w:rsid w:val="00E3155C"/>
    <w:rsid w:val="00E333F9"/>
    <w:rsid w:val="00E3599E"/>
    <w:rsid w:val="00E426A5"/>
    <w:rsid w:val="00E42A9D"/>
    <w:rsid w:val="00E477B1"/>
    <w:rsid w:val="00E51AD0"/>
    <w:rsid w:val="00E522B4"/>
    <w:rsid w:val="00E54E8D"/>
    <w:rsid w:val="00E60549"/>
    <w:rsid w:val="00E60578"/>
    <w:rsid w:val="00E71C53"/>
    <w:rsid w:val="00E7328D"/>
    <w:rsid w:val="00E73A2A"/>
    <w:rsid w:val="00E76150"/>
    <w:rsid w:val="00E763E7"/>
    <w:rsid w:val="00E76E09"/>
    <w:rsid w:val="00E77435"/>
    <w:rsid w:val="00E80BF4"/>
    <w:rsid w:val="00E827A3"/>
    <w:rsid w:val="00E8523F"/>
    <w:rsid w:val="00E85CCE"/>
    <w:rsid w:val="00E92D07"/>
    <w:rsid w:val="00EA05AE"/>
    <w:rsid w:val="00EA129E"/>
    <w:rsid w:val="00EA1A82"/>
    <w:rsid w:val="00EA2837"/>
    <w:rsid w:val="00EA5194"/>
    <w:rsid w:val="00EC09F6"/>
    <w:rsid w:val="00EC2CDC"/>
    <w:rsid w:val="00EC5921"/>
    <w:rsid w:val="00EC77F1"/>
    <w:rsid w:val="00ED132A"/>
    <w:rsid w:val="00ED3480"/>
    <w:rsid w:val="00ED3F17"/>
    <w:rsid w:val="00EE15F1"/>
    <w:rsid w:val="00EE4C4A"/>
    <w:rsid w:val="00EE6612"/>
    <w:rsid w:val="00EF0B14"/>
    <w:rsid w:val="00EF2E41"/>
    <w:rsid w:val="00EF4E5B"/>
    <w:rsid w:val="00EF72DC"/>
    <w:rsid w:val="00F00C23"/>
    <w:rsid w:val="00F019F8"/>
    <w:rsid w:val="00F10B83"/>
    <w:rsid w:val="00F10D08"/>
    <w:rsid w:val="00F12308"/>
    <w:rsid w:val="00F124E3"/>
    <w:rsid w:val="00F17FAF"/>
    <w:rsid w:val="00F200A8"/>
    <w:rsid w:val="00F21C62"/>
    <w:rsid w:val="00F22402"/>
    <w:rsid w:val="00F23E45"/>
    <w:rsid w:val="00F31062"/>
    <w:rsid w:val="00F32B09"/>
    <w:rsid w:val="00F32E47"/>
    <w:rsid w:val="00F34F08"/>
    <w:rsid w:val="00F356D6"/>
    <w:rsid w:val="00F35EDC"/>
    <w:rsid w:val="00F36B2A"/>
    <w:rsid w:val="00F40252"/>
    <w:rsid w:val="00F403A5"/>
    <w:rsid w:val="00F4284B"/>
    <w:rsid w:val="00F447EE"/>
    <w:rsid w:val="00F44B5B"/>
    <w:rsid w:val="00F45680"/>
    <w:rsid w:val="00F4625A"/>
    <w:rsid w:val="00F51336"/>
    <w:rsid w:val="00F51F70"/>
    <w:rsid w:val="00F61241"/>
    <w:rsid w:val="00F647DF"/>
    <w:rsid w:val="00F649D4"/>
    <w:rsid w:val="00F64CFE"/>
    <w:rsid w:val="00F66D3F"/>
    <w:rsid w:val="00F673A8"/>
    <w:rsid w:val="00F756B2"/>
    <w:rsid w:val="00F76EB0"/>
    <w:rsid w:val="00F77309"/>
    <w:rsid w:val="00F8012E"/>
    <w:rsid w:val="00F86D4D"/>
    <w:rsid w:val="00F875B1"/>
    <w:rsid w:val="00F97A95"/>
    <w:rsid w:val="00FA169B"/>
    <w:rsid w:val="00FA1C68"/>
    <w:rsid w:val="00FA3F6E"/>
    <w:rsid w:val="00FA63DF"/>
    <w:rsid w:val="00FA6969"/>
    <w:rsid w:val="00FB03AB"/>
    <w:rsid w:val="00FB3945"/>
    <w:rsid w:val="00FB47B4"/>
    <w:rsid w:val="00FB50EF"/>
    <w:rsid w:val="00FC21B3"/>
    <w:rsid w:val="00FC5E66"/>
    <w:rsid w:val="00FC7032"/>
    <w:rsid w:val="00FC75F7"/>
    <w:rsid w:val="00FD0BD8"/>
    <w:rsid w:val="00FD5F67"/>
    <w:rsid w:val="00FE3154"/>
    <w:rsid w:val="00FE3C38"/>
    <w:rsid w:val="00FE3C4A"/>
    <w:rsid w:val="00FE3DE7"/>
    <w:rsid w:val="00FE5325"/>
    <w:rsid w:val="00FE5E41"/>
    <w:rsid w:val="00FE7C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A7E50"/>
  <w15:chartTrackingRefBased/>
  <w15:docId w15:val="{4576D57C-3A4F-4647-92D5-D6331AE9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3F3"/>
    <w:pPr>
      <w:widowControl w:val="0"/>
      <w:overflowPunct w:val="0"/>
      <w:autoSpaceDE w:val="0"/>
      <w:autoSpaceDN w:val="0"/>
      <w:adjustRightInd w:val="0"/>
      <w:spacing w:line="280" w:lineRule="atLeast"/>
      <w:textAlignment w:val="baseline"/>
    </w:pPr>
    <w:rPr>
      <w:rFonts w:ascii="Arial" w:eastAsia="MS Gothic" w:hAnsi="Arial"/>
      <w:sz w:val="24"/>
      <w:lang w:val="en-GB" w:eastAsia="ja-JP"/>
    </w:rPr>
  </w:style>
  <w:style w:type="paragraph" w:styleId="Heading4">
    <w:name w:val="heading 4"/>
    <w:basedOn w:val="Normal"/>
    <w:next w:val="Normal"/>
    <w:qFormat/>
    <w:rsid w:val="00C303F3"/>
    <w:pPr>
      <w:keepNext/>
      <w:numPr>
        <w:numId w:val="10"/>
      </w:numPr>
      <w:tabs>
        <w:tab w:val="left" w:pos="851"/>
        <w:tab w:val="left" w:pos="1701"/>
        <w:tab w:val="left" w:pos="2552"/>
      </w:tabs>
      <w:spacing w:line="320" w:lineRule="exact"/>
      <w:outlineLvl w:val="3"/>
    </w:pPr>
    <w:rPr>
      <w:rFonts w:eastAsia="ｺﾞｼｯｸ"/>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0948"/>
    <w:pPr>
      <w:tabs>
        <w:tab w:val="center" w:pos="4320"/>
        <w:tab w:val="right" w:pos="8640"/>
      </w:tabs>
    </w:pPr>
  </w:style>
  <w:style w:type="paragraph" w:styleId="Footer">
    <w:name w:val="footer"/>
    <w:basedOn w:val="Normal"/>
    <w:rsid w:val="00BC0948"/>
    <w:pPr>
      <w:tabs>
        <w:tab w:val="center" w:pos="4320"/>
        <w:tab w:val="right" w:pos="8640"/>
      </w:tabs>
    </w:pPr>
  </w:style>
  <w:style w:type="character" w:styleId="CommentReference">
    <w:name w:val="annotation reference"/>
    <w:semiHidden/>
    <w:rsid w:val="000B2BF1"/>
    <w:rPr>
      <w:sz w:val="16"/>
      <w:szCs w:val="16"/>
    </w:rPr>
  </w:style>
  <w:style w:type="paragraph" w:styleId="CommentText">
    <w:name w:val="annotation text"/>
    <w:basedOn w:val="Normal"/>
    <w:semiHidden/>
    <w:rsid w:val="000B2BF1"/>
    <w:rPr>
      <w:sz w:val="20"/>
    </w:rPr>
  </w:style>
  <w:style w:type="paragraph" w:styleId="CommentSubject">
    <w:name w:val="annotation subject"/>
    <w:basedOn w:val="CommentText"/>
    <w:next w:val="CommentText"/>
    <w:semiHidden/>
    <w:rsid w:val="000B2BF1"/>
    <w:rPr>
      <w:b/>
      <w:bCs/>
    </w:rPr>
  </w:style>
  <w:style w:type="paragraph" w:styleId="BalloonText">
    <w:name w:val="Balloon Text"/>
    <w:basedOn w:val="Normal"/>
    <w:semiHidden/>
    <w:rsid w:val="000B2BF1"/>
    <w:rPr>
      <w:rFonts w:ascii="Tahoma" w:hAnsi="Tahoma" w:cs="Tahoma"/>
      <w:sz w:val="16"/>
      <w:szCs w:val="16"/>
    </w:rPr>
  </w:style>
  <w:style w:type="character" w:styleId="PageNumber">
    <w:name w:val="page number"/>
    <w:basedOn w:val="DefaultParagraphFont"/>
    <w:rsid w:val="00E76E09"/>
  </w:style>
  <w:style w:type="paragraph" w:styleId="Subtitle">
    <w:name w:val="Subtitle"/>
    <w:basedOn w:val="Normal"/>
    <w:qFormat/>
    <w:rsid w:val="00C303F3"/>
    <w:pPr>
      <w:jc w:val="center"/>
    </w:pPr>
    <w:rPr>
      <w:rFonts w:eastAsia="ｺﾞｼｯｸ"/>
      <w:b/>
      <w:sz w:val="28"/>
    </w:rPr>
  </w:style>
  <w:style w:type="paragraph" w:styleId="BodyText">
    <w:name w:val="Body Text"/>
    <w:basedOn w:val="Normal"/>
    <w:rsid w:val="00C303F3"/>
    <w:pPr>
      <w:tabs>
        <w:tab w:val="left" w:pos="851"/>
        <w:tab w:val="left" w:pos="1701"/>
        <w:tab w:val="left" w:pos="2552"/>
      </w:tabs>
      <w:spacing w:before="120" w:after="120" w:line="360" w:lineRule="auto"/>
      <w:jc w:val="both"/>
    </w:pPr>
    <w:rPr>
      <w:rFonts w:eastAsia="ｺﾞｼｯｸ"/>
      <w:b/>
      <w:i/>
      <w:sz w:val="22"/>
    </w:rPr>
  </w:style>
  <w:style w:type="paragraph" w:styleId="BodyTextIndent2">
    <w:name w:val="Body Text Indent 2"/>
    <w:basedOn w:val="Normal"/>
    <w:rsid w:val="00C303F3"/>
    <w:pPr>
      <w:spacing w:before="120" w:after="120" w:line="360" w:lineRule="auto"/>
      <w:ind w:left="220"/>
      <w:jc w:val="both"/>
    </w:pPr>
    <w:rPr>
      <w:rFonts w:ascii="Times New Roman" w:hAnsi="Times New Roman"/>
      <w:sz w:val="22"/>
    </w:rPr>
  </w:style>
  <w:style w:type="character" w:styleId="Hyperlink">
    <w:name w:val="Hyperlink"/>
    <w:rsid w:val="00F403A5"/>
    <w:rPr>
      <w:color w:val="0000FF"/>
      <w:u w:val="single"/>
    </w:rPr>
  </w:style>
  <w:style w:type="table" w:styleId="TableGrid">
    <w:name w:val="Table Grid"/>
    <w:basedOn w:val="TableNormal"/>
    <w:rsid w:val="00E51AD0"/>
    <w:pPr>
      <w:widowControl w:val="0"/>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3362B"/>
  </w:style>
  <w:style w:type="paragraph" w:styleId="ListParagraph">
    <w:name w:val="List Paragraph"/>
    <w:basedOn w:val="Normal"/>
    <w:uiPriority w:val="34"/>
    <w:qFormat/>
    <w:rsid w:val="00037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5126">
      <w:bodyDiv w:val="1"/>
      <w:marLeft w:val="0"/>
      <w:marRight w:val="0"/>
      <w:marTop w:val="0"/>
      <w:marBottom w:val="0"/>
      <w:divBdr>
        <w:top w:val="none" w:sz="0" w:space="0" w:color="auto"/>
        <w:left w:val="none" w:sz="0" w:space="0" w:color="auto"/>
        <w:bottom w:val="none" w:sz="0" w:space="0" w:color="auto"/>
        <w:right w:val="none" w:sz="0" w:space="0" w:color="auto"/>
      </w:divBdr>
    </w:div>
    <w:div w:id="125006991">
      <w:bodyDiv w:val="1"/>
      <w:marLeft w:val="0"/>
      <w:marRight w:val="0"/>
      <w:marTop w:val="0"/>
      <w:marBottom w:val="0"/>
      <w:divBdr>
        <w:top w:val="none" w:sz="0" w:space="0" w:color="auto"/>
        <w:left w:val="none" w:sz="0" w:space="0" w:color="auto"/>
        <w:bottom w:val="none" w:sz="0" w:space="0" w:color="auto"/>
        <w:right w:val="none" w:sz="0" w:space="0" w:color="auto"/>
      </w:divBdr>
    </w:div>
    <w:div w:id="646125441">
      <w:bodyDiv w:val="1"/>
      <w:marLeft w:val="0"/>
      <w:marRight w:val="0"/>
      <w:marTop w:val="0"/>
      <w:marBottom w:val="0"/>
      <w:divBdr>
        <w:top w:val="none" w:sz="0" w:space="0" w:color="auto"/>
        <w:left w:val="none" w:sz="0" w:space="0" w:color="auto"/>
        <w:bottom w:val="none" w:sz="0" w:space="0" w:color="auto"/>
        <w:right w:val="none" w:sz="0" w:space="0" w:color="auto"/>
      </w:divBdr>
    </w:div>
    <w:div w:id="1164592073">
      <w:bodyDiv w:val="1"/>
      <w:marLeft w:val="0"/>
      <w:marRight w:val="0"/>
      <w:marTop w:val="0"/>
      <w:marBottom w:val="0"/>
      <w:divBdr>
        <w:top w:val="none" w:sz="0" w:space="0" w:color="auto"/>
        <w:left w:val="none" w:sz="0" w:space="0" w:color="auto"/>
        <w:bottom w:val="none" w:sz="0" w:space="0" w:color="auto"/>
        <w:right w:val="none" w:sz="0" w:space="0" w:color="auto"/>
      </w:divBdr>
    </w:div>
    <w:div w:id="1729573369">
      <w:bodyDiv w:val="1"/>
      <w:marLeft w:val="0"/>
      <w:marRight w:val="0"/>
      <w:marTop w:val="0"/>
      <w:marBottom w:val="0"/>
      <w:divBdr>
        <w:top w:val="none" w:sz="0" w:space="0" w:color="auto"/>
        <w:left w:val="none" w:sz="0" w:space="0" w:color="auto"/>
        <w:bottom w:val="none" w:sz="0" w:space="0" w:color="auto"/>
        <w:right w:val="none" w:sz="0" w:space="0" w:color="auto"/>
      </w:divBdr>
    </w:div>
    <w:div w:id="19495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AB44A-B306-4ADB-AE49-C9D7383B23DF}">
  <ds:schemaRefs>
    <ds:schemaRef ds:uri="http://schemas.openxmlformats.org/officeDocument/2006/bibliography"/>
  </ds:schemaRefs>
</ds:datastoreItem>
</file>

<file path=customXml/itemProps2.xml><?xml version="1.0" encoding="utf-8"?>
<ds:datastoreItem xmlns:ds="http://schemas.openxmlformats.org/officeDocument/2006/customXml" ds:itemID="{9870F499-6E77-4BAD-97E9-F96020776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191A0-8184-4C10-93C5-48D2260D3B13}">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4.xml><?xml version="1.0" encoding="utf-8"?>
<ds:datastoreItem xmlns:ds="http://schemas.openxmlformats.org/officeDocument/2006/customXml" ds:itemID="{7F700A54-B099-4B1E-B9E8-E1363C565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MANUAL CONTENTS</vt:lpstr>
    </vt:vector>
  </TitlesOfParts>
  <Company>Sandigan Ship Services, Inc.</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ODS Log</dc:title>
  <dc:subject/>
  <dc:creator>Kerry Everett - GSH DBN</dc:creator>
  <cp:keywords/>
  <dc:description/>
  <cp:lastModifiedBy>Felicia Hong</cp:lastModifiedBy>
  <cp:revision>15</cp:revision>
  <cp:lastPrinted>2013-11-29T16:08:00Z</cp:lastPrinted>
  <dcterms:created xsi:type="dcterms:W3CDTF">2017-02-10T13:50:00Z</dcterms:created>
  <dcterms:modified xsi:type="dcterms:W3CDTF">2025-08-09T00:28:00Z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Document name">
    <vt:lpwstr>ODS Log</vt:lpwstr>
  </property>
  <property fmtid="{D5CDD505-2E9C-101B-9397-08002B2CF9AE}" pid="4" name="MediaServiceImageTags">
    <vt:lpwstr/>
  </property>
</Properties>
</file>